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2A6952" w14:paraId="553D6889" w14:textId="77777777" w:rsidTr="007E71AA">
        <w:tc>
          <w:tcPr>
            <w:tcW w:w="10170" w:type="dxa"/>
            <w:gridSpan w:val="3"/>
          </w:tcPr>
          <w:p w14:paraId="781DABBA" w14:textId="7623F5D9" w:rsidR="007E71AA" w:rsidRPr="002A6952" w:rsidRDefault="007E71AA" w:rsidP="007E71AA">
            <w:pPr>
              <w:rPr>
                <w:rFonts w:ascii="Arial" w:hAnsi="Arial" w:cs="Arial"/>
                <w:b/>
                <w:sz w:val="22"/>
                <w:szCs w:val="22"/>
              </w:rPr>
            </w:pPr>
            <w:r w:rsidRPr="002A6952">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3B0E6934" w:rsidR="007E71AA" w:rsidRPr="002A6952" w:rsidRDefault="00CF7BC2" w:rsidP="007E71AA">
                <w:pPr>
                  <w:rPr>
                    <w:rFonts w:ascii="Arial" w:hAnsi="Arial" w:cs="Arial"/>
                    <w:b/>
                    <w:sz w:val="22"/>
                    <w:szCs w:val="22"/>
                  </w:rPr>
                </w:pPr>
                <w:r w:rsidRPr="002A6952">
                  <w:rPr>
                    <w:rFonts w:ascii="Arial" w:hAnsi="Arial" w:cs="Arial"/>
                    <w:bCs/>
                    <w:sz w:val="22"/>
                    <w:szCs w:val="22"/>
                  </w:rPr>
                  <w:t>Lutheran Home of Central New York</w:t>
                </w:r>
              </w:p>
            </w:sdtContent>
          </w:sdt>
        </w:tc>
      </w:tr>
      <w:tr w:rsidR="00EF4A32" w:rsidRPr="002A6952" w14:paraId="10939048" w14:textId="77777777" w:rsidTr="007E71AA">
        <w:tc>
          <w:tcPr>
            <w:tcW w:w="2543" w:type="dxa"/>
          </w:tcPr>
          <w:p w14:paraId="2FE0361F" w14:textId="77777777" w:rsidR="00EF4A32" w:rsidRPr="002A6952" w:rsidRDefault="00EF4A32" w:rsidP="00EF4A32">
            <w:pPr>
              <w:rPr>
                <w:rFonts w:ascii="Arial" w:hAnsi="Arial" w:cs="Arial"/>
                <w:b/>
                <w:sz w:val="22"/>
                <w:szCs w:val="22"/>
              </w:rPr>
            </w:pPr>
            <w:r w:rsidRPr="002A6952">
              <w:rPr>
                <w:rFonts w:ascii="Arial" w:hAnsi="Arial" w:cs="Arial"/>
                <w:b/>
                <w:sz w:val="22"/>
                <w:szCs w:val="22"/>
              </w:rPr>
              <w:t>Location of Setting</w:t>
            </w:r>
          </w:p>
          <w:bookmarkStart w:id="0" w:name="_Hlk86067046"/>
          <w:p w14:paraId="38545D7A" w14:textId="77777777" w:rsidR="00CF7BC2" w:rsidRPr="002A6952" w:rsidRDefault="007E2292" w:rsidP="00EF4A32">
            <w:pPr>
              <w:rPr>
                <w:rFonts w:ascii="Arial" w:hAnsi="Arial" w:cs="Arial"/>
                <w:b/>
                <w:sz w:val="22"/>
                <w:szCs w:val="22"/>
              </w:rPr>
            </w:pPr>
            <w:sdt>
              <w:sdtPr>
                <w:rPr>
                  <w:rFonts w:ascii="Arial" w:hAnsi="Arial" w:cs="Arial"/>
                  <w:bCs/>
                  <w:sz w:val="22"/>
                  <w:szCs w:val="22"/>
                </w:rPr>
                <w:id w:val="-845248820"/>
                <w:placeholder>
                  <w:docPart w:val="931F95B0C1884AF6B8DB7055852024A6"/>
                </w:placeholder>
                <w:text/>
              </w:sdtPr>
              <w:sdtEndPr/>
              <w:sdtContent>
                <w:r w:rsidR="00CF7BC2" w:rsidRPr="002A6952">
                  <w:rPr>
                    <w:rFonts w:ascii="Arial" w:hAnsi="Arial" w:cs="Arial"/>
                    <w:bCs/>
                    <w:sz w:val="22"/>
                    <w:szCs w:val="22"/>
                  </w:rPr>
                  <w:t>108 Utica Road             Clinton, NY 13323</w:t>
                </w:r>
              </w:sdtContent>
            </w:sdt>
            <w:r w:rsidR="00EF4A32" w:rsidRPr="002A6952">
              <w:rPr>
                <w:rFonts w:ascii="Arial" w:hAnsi="Arial" w:cs="Arial"/>
                <w:b/>
                <w:sz w:val="22"/>
                <w:szCs w:val="22"/>
              </w:rPr>
              <w:t xml:space="preserve">             </w:t>
            </w:r>
          </w:p>
          <w:bookmarkEnd w:id="0"/>
          <w:p w14:paraId="79B35CCE" w14:textId="77777777" w:rsidR="00CF7BC2" w:rsidRPr="002A6952" w:rsidRDefault="00CF7BC2" w:rsidP="00EF4A32">
            <w:pPr>
              <w:rPr>
                <w:rFonts w:ascii="Arial" w:hAnsi="Arial" w:cs="Arial"/>
                <w:b/>
                <w:sz w:val="22"/>
                <w:szCs w:val="22"/>
              </w:rPr>
            </w:pPr>
          </w:p>
          <w:p w14:paraId="72E07819" w14:textId="70FC4B2F" w:rsidR="00EF4A32" w:rsidRPr="002A6952" w:rsidRDefault="00EF4A32" w:rsidP="00EF4A32">
            <w:pPr>
              <w:rPr>
                <w:rFonts w:ascii="Arial" w:hAnsi="Arial" w:cs="Arial"/>
                <w:b/>
                <w:sz w:val="22"/>
                <w:szCs w:val="22"/>
              </w:rPr>
            </w:pPr>
            <w:r w:rsidRPr="002A6952">
              <w:rPr>
                <w:rFonts w:ascii="Arial" w:hAnsi="Arial" w:cs="Arial"/>
                <w:b/>
                <w:sz w:val="22"/>
                <w:szCs w:val="22"/>
              </w:rPr>
              <w:t>Note: for Prong 3 settings only include the</w:t>
            </w:r>
            <w:r w:rsidRPr="002A6952">
              <w:rPr>
                <w:rFonts w:ascii="Arial" w:eastAsia="Times New Roman" w:hAnsi="Arial" w:cs="Arial"/>
                <w:b/>
                <w:sz w:val="22"/>
                <w:szCs w:val="22"/>
              </w:rPr>
              <w:t xml:space="preserve"> name of the city and </w:t>
            </w:r>
            <w:r w:rsidRPr="002A6952">
              <w:rPr>
                <w:rFonts w:ascii="Arial" w:eastAsia="Times New Roman" w:hAnsi="Arial" w:cs="Arial"/>
                <w:b/>
                <w:sz w:val="22"/>
                <w:szCs w:val="22"/>
                <w:u w:val="single"/>
              </w:rPr>
              <w:t>not the full address</w:t>
            </w:r>
            <w:r w:rsidRPr="002A6952">
              <w:rPr>
                <w:rFonts w:ascii="Arial" w:hAnsi="Arial" w:cs="Arial"/>
                <w:b/>
                <w:sz w:val="22"/>
                <w:szCs w:val="22"/>
              </w:rPr>
              <w:t>.</w:t>
            </w:r>
          </w:p>
        </w:tc>
        <w:tc>
          <w:tcPr>
            <w:tcW w:w="2880" w:type="dxa"/>
          </w:tcPr>
          <w:p w14:paraId="286C3D83" w14:textId="77777777" w:rsidR="00EF4A32" w:rsidRPr="002A6952" w:rsidRDefault="00EF4A32" w:rsidP="00EF4A32">
            <w:pPr>
              <w:rPr>
                <w:rFonts w:ascii="Arial" w:hAnsi="Arial" w:cs="Arial"/>
                <w:b/>
                <w:sz w:val="22"/>
                <w:szCs w:val="22"/>
              </w:rPr>
            </w:pPr>
            <w:r w:rsidRPr="002A6952">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5E5D67DC" w:rsidR="00EF4A32" w:rsidRPr="002A6952" w:rsidRDefault="002A6952" w:rsidP="00EF4A32">
                <w:pPr>
                  <w:rPr>
                    <w:rFonts w:ascii="Arial" w:hAnsi="Arial" w:cs="Arial"/>
                    <w:bCs/>
                    <w:sz w:val="22"/>
                    <w:szCs w:val="22"/>
                  </w:rPr>
                </w:pPr>
                <w:r w:rsidRPr="002A6952">
                  <w:rPr>
                    <w:rFonts w:ascii="Arial" w:hAnsi="Arial" w:cs="Arial"/>
                    <w:bCs/>
                    <w:sz w:val="22"/>
                    <w:szCs w:val="22"/>
                  </w:rPr>
                  <w:t>Adult Home</w:t>
                </w:r>
              </w:p>
            </w:sdtContent>
          </w:sdt>
        </w:tc>
        <w:tc>
          <w:tcPr>
            <w:tcW w:w="4747" w:type="dxa"/>
          </w:tcPr>
          <w:p w14:paraId="23BA4A5D" w14:textId="77777777" w:rsidR="00EF4A32" w:rsidRPr="002A6952" w:rsidRDefault="00EF4A32" w:rsidP="00EF4A32">
            <w:pPr>
              <w:rPr>
                <w:rFonts w:ascii="Arial" w:hAnsi="Arial" w:cs="Arial"/>
                <w:b/>
                <w:sz w:val="22"/>
                <w:szCs w:val="22"/>
              </w:rPr>
            </w:pPr>
            <w:r w:rsidRPr="002A6952">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0F055AD8" w:rsidR="00EF4A32" w:rsidRPr="002A6952" w:rsidRDefault="00800BFA" w:rsidP="00800BFA">
                <w:pPr>
                  <w:pBdr>
                    <w:top w:val="single" w:sz="4" w:space="1" w:color="auto"/>
                  </w:pBdr>
                  <w:tabs>
                    <w:tab w:val="left" w:pos="3690"/>
                  </w:tabs>
                  <w:rPr>
                    <w:rFonts w:ascii="Arial" w:hAnsi="Arial" w:cs="Arial"/>
                    <w:sz w:val="22"/>
                    <w:szCs w:val="22"/>
                  </w:rPr>
                </w:pPr>
                <w:r w:rsidRPr="002A6952">
                  <w:rPr>
                    <w:rFonts w:ascii="Arial" w:hAnsi="Arial" w:cs="Arial"/>
                    <w:sz w:val="22"/>
                    <w:szCs w:val="22"/>
                  </w:rPr>
                  <w:t xml:space="preserve">The facility provides onsite medical, behavioral, and therapeutic services.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2DA31199" w:rsidR="007E71AA" w:rsidRPr="00823733" w:rsidRDefault="007E2292"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2A6952">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5A578D73" w:rsidR="007E71AA" w:rsidRPr="00823733" w:rsidRDefault="007E2292"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CF7BC2">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7E2292" w:rsidRPr="007E71AA" w:rsidRDefault="007E2292"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4279EFEA">
        <w:tc>
          <w:tcPr>
            <w:tcW w:w="10165" w:type="dxa"/>
          </w:tcPr>
          <w:sdt>
            <w:sdtPr>
              <w:rPr>
                <w:rFonts w:ascii="Arial" w:hAnsi="Arial" w:cs="Arial"/>
                <w:color w:val="000000" w:themeColor="text1"/>
                <w:sz w:val="22"/>
                <w:szCs w:val="22"/>
              </w:rPr>
              <w:id w:val="-1239634094"/>
              <w:placeholder>
                <w:docPart w:val="393D792E3037485DB255581DAB0721B4"/>
              </w:placeholder>
              <w:text/>
            </w:sdtPr>
            <w:sdtEndPr/>
            <w:sdtContent>
              <w:p w14:paraId="6E836DB5" w14:textId="4AA8E2FE" w:rsidR="00A15E87" w:rsidRDefault="00CF7BC2" w:rsidP="4279EFEA">
                <w:pPr>
                  <w:rPr>
                    <w:rFonts w:ascii="Arial" w:hAnsi="Arial" w:cs="Arial"/>
                    <w:b/>
                    <w:bCs/>
                    <w:color w:val="000000" w:themeColor="text1"/>
                    <w:sz w:val="22"/>
                    <w:szCs w:val="22"/>
                  </w:rPr>
                </w:pPr>
                <w:r w:rsidRPr="4279EFEA">
                  <w:rPr>
                    <w:rFonts w:ascii="Arial" w:hAnsi="Arial" w:cs="Arial"/>
                    <w:color w:val="000000" w:themeColor="text1"/>
                    <w:sz w:val="22"/>
                    <w:szCs w:val="22"/>
                  </w:rPr>
                  <w:t xml:space="preserve">The facility is on the same campus as the Katherine Luther Residential Health Care and Rehabilitation Center. </w:t>
                </w:r>
              </w:p>
            </w:sdtContent>
          </w:sdt>
          <w:p w14:paraId="148C9D32" w14:textId="77777777" w:rsidR="4279EFEA" w:rsidRDefault="4279EFEA"/>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03964F6F">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03964F6F">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03964F6F">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35706B73"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2555C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4A9D3A6F" w14:textId="09D37FA9" w:rsidR="00A40F01" w:rsidRPr="002A6952" w:rsidRDefault="2C84FF33" w:rsidP="03964F6F">
            <w:pPr>
              <w:rPr>
                <w:rFonts w:ascii="Arial" w:eastAsia="Arial" w:hAnsi="Arial" w:cs="Arial"/>
                <w:color w:val="000000" w:themeColor="text1"/>
                <w:sz w:val="22"/>
                <w:szCs w:val="22"/>
              </w:rPr>
            </w:pPr>
            <w:r w:rsidRPr="03964F6F">
              <w:rPr>
                <w:rFonts w:ascii="Arial" w:hAnsi="Arial" w:cs="Arial"/>
                <w:sz w:val="22"/>
                <w:szCs w:val="22"/>
              </w:rPr>
              <w:t>Lutheran Home of C</w:t>
            </w:r>
            <w:r w:rsidR="00D31E6E">
              <w:rPr>
                <w:rFonts w:ascii="Arial" w:hAnsi="Arial" w:cs="Arial"/>
                <w:sz w:val="22"/>
                <w:szCs w:val="22"/>
              </w:rPr>
              <w:t xml:space="preserve">entral </w:t>
            </w:r>
            <w:r w:rsidRPr="03964F6F">
              <w:rPr>
                <w:rFonts w:ascii="Arial" w:hAnsi="Arial" w:cs="Arial"/>
                <w:sz w:val="22"/>
                <w:szCs w:val="22"/>
              </w:rPr>
              <w:t>N</w:t>
            </w:r>
            <w:r w:rsidR="00D31E6E">
              <w:rPr>
                <w:rFonts w:ascii="Arial" w:hAnsi="Arial" w:cs="Arial"/>
                <w:sz w:val="22"/>
                <w:szCs w:val="22"/>
              </w:rPr>
              <w:t>ew York</w:t>
            </w:r>
            <w:r w:rsidR="2362670D" w:rsidRPr="03964F6F">
              <w:rPr>
                <w:rFonts w:ascii="Arial" w:hAnsi="Arial" w:cs="Arial"/>
                <w:sz w:val="22"/>
                <w:szCs w:val="22"/>
              </w:rPr>
              <w:t xml:space="preserve"> is in</w:t>
            </w:r>
            <w:r w:rsidR="6C6F9C0F" w:rsidRPr="03964F6F">
              <w:rPr>
                <w:rFonts w:ascii="Arial" w:hAnsi="Arial" w:cs="Arial"/>
                <w:sz w:val="22"/>
                <w:szCs w:val="22"/>
              </w:rPr>
              <w:t xml:space="preserve"> a</w:t>
            </w:r>
            <w:r w:rsidR="2362670D" w:rsidRPr="03964F6F">
              <w:rPr>
                <w:rFonts w:ascii="Arial" w:hAnsi="Arial" w:cs="Arial"/>
                <w:sz w:val="22"/>
                <w:szCs w:val="22"/>
              </w:rPr>
              <w:t xml:space="preserve"> residential area proximal to residential neighborhoods and commercial businesses.</w:t>
            </w:r>
            <w:r w:rsidR="52D9C3AF" w:rsidRPr="03964F6F">
              <w:rPr>
                <w:rFonts w:ascii="Arial" w:hAnsi="Arial" w:cs="Arial"/>
                <w:sz w:val="22"/>
                <w:szCs w:val="22"/>
              </w:rPr>
              <w:t xml:space="preserve"> The facility is on the same campus as the Katherine Luther Residential Health Care and Rehabilitation Center.</w:t>
            </w:r>
            <w:r w:rsidR="628A1A27" w:rsidRPr="03964F6F">
              <w:rPr>
                <w:rFonts w:ascii="Arial" w:hAnsi="Arial" w:cs="Arial"/>
                <w:sz w:val="22"/>
                <w:szCs w:val="22"/>
              </w:rPr>
              <w:t xml:space="preserve"> </w:t>
            </w:r>
            <w:r w:rsidR="628A1A27" w:rsidRPr="03964F6F">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w:t>
            </w:r>
            <w:r w:rsidR="628A1A27" w:rsidRPr="03964F6F">
              <w:rPr>
                <w:rFonts w:ascii="Arial" w:eastAsia="Arial" w:hAnsi="Arial" w:cs="Arial"/>
                <w:color w:val="000000" w:themeColor="text1"/>
                <w:sz w:val="22"/>
                <w:szCs w:val="22"/>
              </w:rPr>
              <w:lastRenderedPageBreak/>
              <w:t>opportunity, as they are interested and able, to participate in outings or run errands with their housemates/roommates, family, friends, or even independently.</w:t>
            </w:r>
          </w:p>
          <w:p w14:paraId="05702B3E" w14:textId="6E426681" w:rsidR="00A40F01" w:rsidRPr="002A6952" w:rsidRDefault="628A1A27" w:rsidP="03964F6F">
            <w:r w:rsidRPr="03964F6F">
              <w:rPr>
                <w:rFonts w:ascii="Arial" w:eastAsia="Arial" w:hAnsi="Arial" w:cs="Arial"/>
                <w:color w:val="000000" w:themeColor="text1"/>
                <w:sz w:val="22"/>
                <w:szCs w:val="22"/>
              </w:rPr>
              <w:t>Individuals may access the community through events planned by facility staff or independent of the facility. Residents can come and go as they choose and are able.</w:t>
            </w:r>
          </w:p>
          <w:p w14:paraId="75F5F35C" w14:textId="255A0041" w:rsidR="00A40F01" w:rsidRPr="00151A38" w:rsidRDefault="628A1A27" w:rsidP="03964F6F">
            <w:pPr>
              <w:rPr>
                <w:rFonts w:ascii="Arial" w:hAnsi="Arial" w:cs="Arial"/>
                <w:sz w:val="22"/>
                <w:szCs w:val="22"/>
              </w:rPr>
            </w:pPr>
            <w:r w:rsidRPr="03964F6F">
              <w:rPr>
                <w:rFonts w:ascii="Arial" w:hAnsi="Arial" w:cs="Arial"/>
                <w:sz w:val="22"/>
                <w:szCs w:val="22"/>
              </w:rPr>
              <w:t xml:space="preserve">Residents </w:t>
            </w:r>
            <w:r w:rsidR="52D9C3AF" w:rsidRPr="03964F6F">
              <w:rPr>
                <w:rFonts w:ascii="Arial" w:hAnsi="Arial" w:cs="Arial"/>
                <w:sz w:val="22"/>
                <w:szCs w:val="22"/>
              </w:rPr>
              <w:t>have</w:t>
            </w:r>
            <w:r w:rsidR="6084078B" w:rsidRPr="03964F6F">
              <w:rPr>
                <w:rFonts w:ascii="Arial" w:hAnsi="Arial" w:cs="Arial"/>
                <w:sz w:val="22"/>
                <w:szCs w:val="22"/>
              </w:rPr>
              <w:t xml:space="preserve"> the opportunity and control of their resources needed for outings. Residents have control of their personal resources (is not a modifiable standard) unless they have a designated payee/ authorized the facility to manage their finances.</w:t>
            </w:r>
            <w:r w:rsidR="52D9C3AF" w:rsidRPr="03964F6F">
              <w:rPr>
                <w:rFonts w:ascii="Arial" w:hAnsi="Arial" w:cs="Arial"/>
                <w:sz w:val="22"/>
                <w:szCs w:val="22"/>
              </w:rPr>
              <w:t xml:space="preserve"> </w:t>
            </w:r>
            <w:r w:rsidR="7865D9D6" w:rsidRPr="03964F6F">
              <w:rPr>
                <w:rFonts w:ascii="Arial" w:eastAsia="Arial" w:hAnsi="Arial" w:cs="Arial"/>
                <w:color w:val="000000" w:themeColor="text1"/>
                <w:sz w:val="22"/>
                <w:szCs w:val="22"/>
              </w:rPr>
              <w:t xml:space="preserve">Residents can choose their medical providers. </w:t>
            </w:r>
            <w:r w:rsidR="52D9C3AF" w:rsidRPr="03964F6F">
              <w:rPr>
                <w:rFonts w:ascii="Arial" w:hAnsi="Arial" w:cs="Arial"/>
                <w:sz w:val="22"/>
                <w:szCs w:val="22"/>
              </w:rPr>
              <w:t xml:space="preserve">As observed, there is a bus stop at the end of the driveway on Utica Street. </w:t>
            </w:r>
            <w:r w:rsidR="0105A414" w:rsidRPr="00151A38">
              <w:rPr>
                <w:rFonts w:ascii="Arial" w:hAnsi="Arial" w:cs="Arial"/>
                <w:sz w:val="22"/>
                <w:szCs w:val="22"/>
              </w:rPr>
              <w:t xml:space="preserve">Lutheran Home of CNY </w:t>
            </w:r>
            <w:r w:rsidR="00020D7F" w:rsidRPr="00151A38">
              <w:rPr>
                <w:rFonts w:ascii="Arial" w:eastAsia="Arial" w:hAnsi="Arial" w:cs="Arial"/>
                <w:sz w:val="22"/>
                <w:szCs w:val="22"/>
              </w:rPr>
              <w:t xml:space="preserve">assists residents with setting up transportation as needed. Public transportation is also available </w:t>
            </w:r>
            <w:r w:rsidR="00151A38" w:rsidRPr="00151A38">
              <w:rPr>
                <w:rFonts w:ascii="Arial" w:eastAsia="Arial" w:hAnsi="Arial" w:cs="Arial"/>
                <w:sz w:val="22"/>
                <w:szCs w:val="22"/>
              </w:rPr>
              <w:t xml:space="preserve">with a bus stop at the end of the road/ driveway. </w:t>
            </w:r>
          </w:p>
          <w:p w14:paraId="2C87B3FB" w14:textId="766FEB53" w:rsidR="00A40F01" w:rsidRPr="002A6952" w:rsidRDefault="00A40F01" w:rsidP="03964F6F">
            <w:pPr>
              <w:rPr>
                <w:rFonts w:ascii="Arial" w:hAnsi="Arial" w:cs="Arial"/>
                <w:sz w:val="22"/>
                <w:szCs w:val="22"/>
              </w:rPr>
            </w:pPr>
          </w:p>
        </w:tc>
      </w:tr>
      <w:tr w:rsidR="00A40F01" w:rsidRPr="00A40F01" w14:paraId="23B5FDF1" w14:textId="77777777" w:rsidTr="03964F6F">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52C45C3A"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597CB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0AE915CE" w14:textId="48A68219" w:rsidR="00A40F01" w:rsidRPr="00823733" w:rsidRDefault="00A40F01" w:rsidP="4279EFEA">
            <w:pPr>
              <w:pStyle w:val="ListParagraph"/>
              <w:ind w:left="0"/>
              <w:rPr>
                <w:rFonts w:ascii="Arial" w:hAnsi="Arial" w:cs="Arial"/>
                <w:color w:val="000000" w:themeColor="text1"/>
                <w:sz w:val="22"/>
                <w:szCs w:val="22"/>
                <w:lang w:val="en"/>
              </w:rPr>
            </w:pPr>
            <w:r w:rsidRPr="4279EFEA">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40" w:type="dxa"/>
          </w:tcPr>
          <w:p w14:paraId="43014B63" w14:textId="550EFBEB" w:rsidR="00A40F01" w:rsidRPr="002A6952" w:rsidRDefault="1896657A" w:rsidP="03964F6F">
            <w:pPr>
              <w:rPr>
                <w:rFonts w:ascii="Arial" w:hAnsi="Arial" w:cs="Arial"/>
                <w:color w:val="000000" w:themeColor="text1"/>
                <w:sz w:val="22"/>
                <w:szCs w:val="22"/>
              </w:rPr>
            </w:pPr>
            <w:r w:rsidRPr="03964F6F">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w:t>
            </w:r>
            <w:proofErr w:type="gramStart"/>
            <w:r w:rsidRPr="03964F6F">
              <w:rPr>
                <w:rFonts w:ascii="Arial" w:eastAsia="Arial" w:hAnsi="Arial" w:cs="Arial"/>
                <w:color w:val="000000" w:themeColor="text1"/>
                <w:sz w:val="22"/>
                <w:szCs w:val="22"/>
              </w:rPr>
              <w:t>home, but</w:t>
            </w:r>
            <w:proofErr w:type="gramEnd"/>
            <w:r w:rsidRPr="03964F6F">
              <w:rPr>
                <w:rFonts w:ascii="Arial" w:eastAsia="Arial" w:hAnsi="Arial" w:cs="Arial"/>
                <w:color w:val="000000" w:themeColor="text1"/>
                <w:sz w:val="22"/>
                <w:szCs w:val="22"/>
              </w:rPr>
              <w:t xml:space="preserve"> based on an individuals’ score on a uniform assessment tool (i.e., UAS-NY), it has been determined the individuals’ specific needs can be met in the Lutheran Home of CNY with home care services, case management, and other supports.</w:t>
            </w:r>
            <w:r w:rsidR="52D9C3AF" w:rsidRPr="03964F6F">
              <w:rPr>
                <w:rFonts w:ascii="Arial" w:hAnsi="Arial" w:cs="Arial"/>
                <w:sz w:val="22"/>
                <w:szCs w:val="22"/>
              </w:rPr>
              <w:t xml:space="preserve"> All rooms are private, and there are 8 double rooms available for couples. </w:t>
            </w:r>
            <w:r w:rsidR="573B4AAB" w:rsidRPr="03964F6F">
              <w:rPr>
                <w:rFonts w:ascii="Arial" w:eastAsia="Arial" w:hAnsi="Arial" w:cs="Arial"/>
                <w:color w:val="000000" w:themeColor="text1"/>
                <w:sz w:val="22"/>
                <w:szCs w:val="22"/>
              </w:rPr>
              <w:t xml:space="preserve">Residents are informed of their room options at pre-admission. Residents who are in a </w:t>
            </w:r>
            <w:r w:rsidR="00C73851">
              <w:rPr>
                <w:rFonts w:ascii="Arial" w:eastAsia="Arial" w:hAnsi="Arial" w:cs="Arial"/>
                <w:color w:val="000000" w:themeColor="text1"/>
                <w:sz w:val="22"/>
                <w:szCs w:val="22"/>
              </w:rPr>
              <w:t xml:space="preserve">double </w:t>
            </w:r>
            <w:r w:rsidR="573B4AAB" w:rsidRPr="03964F6F">
              <w:rPr>
                <w:rFonts w:ascii="Arial" w:eastAsia="Arial" w:hAnsi="Arial" w:cs="Arial"/>
                <w:color w:val="000000" w:themeColor="text1"/>
                <w:sz w:val="22"/>
                <w:szCs w:val="22"/>
              </w:rPr>
              <w:t xml:space="preserve">bedroom </w:t>
            </w:r>
            <w:r w:rsidR="00C44F55">
              <w:rPr>
                <w:rFonts w:ascii="Arial" w:eastAsia="Arial" w:hAnsi="Arial" w:cs="Arial"/>
                <w:color w:val="000000" w:themeColor="text1"/>
                <w:sz w:val="22"/>
                <w:szCs w:val="22"/>
              </w:rPr>
              <w:t>have</w:t>
            </w:r>
            <w:r w:rsidR="00C73851">
              <w:rPr>
                <w:rFonts w:ascii="Arial" w:eastAsia="Arial" w:hAnsi="Arial" w:cs="Arial"/>
                <w:color w:val="000000" w:themeColor="text1"/>
                <w:sz w:val="22"/>
                <w:szCs w:val="22"/>
              </w:rPr>
              <w:t xml:space="preserve"> choice of roommate</w:t>
            </w:r>
            <w:r w:rsidR="573B4AAB" w:rsidRPr="03964F6F">
              <w:rPr>
                <w:rFonts w:ascii="Arial" w:eastAsia="Arial" w:hAnsi="Arial" w:cs="Arial"/>
                <w:color w:val="000000" w:themeColor="text1"/>
                <w:sz w:val="22"/>
                <w:szCs w:val="22"/>
              </w:rPr>
              <w:t>.  Facility staff have deployed person-centered policies to ensure application of person-centered characteristics within the person-centered service plan.</w:t>
            </w:r>
            <w:r w:rsidR="52D9C3AF" w:rsidRPr="03964F6F">
              <w:rPr>
                <w:rFonts w:ascii="Arial" w:hAnsi="Arial" w:cs="Arial"/>
                <w:sz w:val="22"/>
                <w:szCs w:val="22"/>
              </w:rPr>
              <w:t xml:space="preserve"> </w:t>
            </w:r>
          </w:p>
        </w:tc>
      </w:tr>
      <w:tr w:rsidR="00A40F01" w:rsidRPr="00A40F01" w14:paraId="2A87974C" w14:textId="77777777" w:rsidTr="03964F6F">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530682F5"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597CB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3B2ED660" w:rsidR="00A40F01" w:rsidRPr="002A6952" w:rsidRDefault="368DBD44" w:rsidP="03964F6F">
            <w:pPr>
              <w:rPr>
                <w:rFonts w:ascii="Arial" w:eastAsia="Arial" w:hAnsi="Arial" w:cs="Arial"/>
                <w:sz w:val="22"/>
                <w:szCs w:val="22"/>
              </w:rPr>
            </w:pPr>
            <w:r w:rsidRPr="03964F6F">
              <w:rPr>
                <w:rFonts w:ascii="Arial" w:hAnsi="Arial" w:cs="Arial"/>
                <w:sz w:val="22"/>
                <w:szCs w:val="22"/>
              </w:rPr>
              <w:t xml:space="preserve">Lutheran Home of CNY ensures that </w:t>
            </w:r>
            <w:r w:rsidR="00597CB8" w:rsidRPr="03964F6F">
              <w:rPr>
                <w:rFonts w:ascii="Arial" w:hAnsi="Arial" w:cs="Arial"/>
                <w:sz w:val="22"/>
                <w:szCs w:val="22"/>
              </w:rPr>
              <w:t>each residents</w:t>
            </w:r>
            <w:r w:rsidR="15E02FDD" w:rsidRPr="03964F6F">
              <w:rPr>
                <w:rFonts w:ascii="Arial" w:hAnsi="Arial" w:cs="Arial"/>
                <w:sz w:val="22"/>
                <w:szCs w:val="22"/>
              </w:rPr>
              <w:t xml:space="preserve">’ </w:t>
            </w:r>
            <w:r w:rsidR="15E02FDD" w:rsidRPr="03964F6F">
              <w:rPr>
                <w:rFonts w:ascii="Arial" w:eastAsia="Arial" w:hAnsi="Arial" w:cs="Arial"/>
                <w:color w:val="000000" w:themeColor="text1"/>
                <w:sz w:val="22"/>
                <w:szCs w:val="22"/>
              </w:rPr>
              <w:t xml:space="preserve">rights are protected. It is each resident’s right to confidential treatment of personal and health records, to have privacy in caring for personal needs, and to receive courteous, </w:t>
            </w:r>
            <w:proofErr w:type="gramStart"/>
            <w:r w:rsidR="15E02FDD" w:rsidRPr="03964F6F">
              <w:rPr>
                <w:rFonts w:ascii="Arial" w:eastAsia="Arial" w:hAnsi="Arial" w:cs="Arial"/>
                <w:color w:val="000000" w:themeColor="text1"/>
                <w:sz w:val="22"/>
                <w:szCs w:val="22"/>
              </w:rPr>
              <w:t>fair</w:t>
            </w:r>
            <w:proofErr w:type="gramEnd"/>
            <w:r w:rsidR="15E02FDD" w:rsidRPr="03964F6F">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areas </w:t>
            </w:r>
            <w:r w:rsidR="15E02FDD" w:rsidRPr="00DB1A88">
              <w:rPr>
                <w:rFonts w:ascii="Arial" w:eastAsia="Arial" w:hAnsi="Arial" w:cs="Arial"/>
                <w:sz w:val="22"/>
                <w:szCs w:val="22"/>
              </w:rPr>
              <w:t>identified throughout.</w:t>
            </w:r>
            <w:r w:rsidR="07E23380" w:rsidRPr="00DB1A88">
              <w:rPr>
                <w:rFonts w:ascii="Arial" w:eastAsia="Arial" w:hAnsi="Arial" w:cs="Arial"/>
                <w:sz w:val="22"/>
                <w:szCs w:val="22"/>
              </w:rPr>
              <w:t xml:space="preserve"> </w:t>
            </w:r>
            <w:r w:rsidR="33D787A7" w:rsidRPr="00DB1A88">
              <w:rPr>
                <w:rFonts w:ascii="Arial" w:eastAsia="Arial" w:hAnsi="Arial" w:cs="Arial"/>
                <w:sz w:val="22"/>
                <w:szCs w:val="22"/>
              </w:rPr>
              <w:t xml:space="preserve">Resident rooms are equipped with locks with only the resident/s and appropriate staff having keys. Each resident has the option to procure in-room telephone, their needs and preferences are respected. Each resident is provided lockable storage in his or her room. </w:t>
            </w:r>
            <w:r w:rsidR="33D787A7" w:rsidRPr="03964F6F">
              <w:rPr>
                <w:rFonts w:ascii="Arial" w:eastAsia="Arial" w:hAnsi="Arial" w:cs="Arial"/>
                <w:color w:val="000000" w:themeColor="text1"/>
                <w:sz w:val="22"/>
                <w:szCs w:val="22"/>
              </w:rPr>
              <w:t>Residents are provided a copy of their rights upon admission. Residents are orientated to the Grievance Form and its location and are free to express complaints without fear of reprisal. The facility does not use restraints.</w:t>
            </w:r>
          </w:p>
        </w:tc>
      </w:tr>
    </w:tbl>
    <w:p w14:paraId="28D22AF6" w14:textId="77777777" w:rsidR="00F615D5" w:rsidRDefault="00F615D5">
      <w:r>
        <w:br w:type="page"/>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2970"/>
        <w:gridCol w:w="3780"/>
      </w:tblGrid>
      <w:tr w:rsidR="00A40F01" w:rsidRPr="00A40F01" w14:paraId="6F040FC8" w14:textId="77777777" w:rsidTr="03964F6F">
        <w:trPr>
          <w:trHeight w:val="850"/>
        </w:trPr>
        <w:tc>
          <w:tcPr>
            <w:tcW w:w="3415" w:type="dxa"/>
          </w:tcPr>
          <w:p w14:paraId="2EC40292" w14:textId="5471B24E"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58025582"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597CB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297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780" w:type="dxa"/>
          </w:tcPr>
          <w:p w14:paraId="3A306E4B" w14:textId="7A4D0A5F" w:rsidR="00A40F01" w:rsidRPr="00F615D5" w:rsidRDefault="25D98B4A" w:rsidP="00DB1A88">
            <w:pPr>
              <w:rPr>
                <w:rFonts w:ascii="Arial" w:eastAsia="Arial" w:hAnsi="Arial" w:cs="Arial"/>
                <w:sz w:val="22"/>
                <w:szCs w:val="22"/>
              </w:rPr>
            </w:pPr>
            <w:r w:rsidRPr="03964F6F">
              <w:rPr>
                <w:rFonts w:ascii="Arial" w:eastAsia="Arial" w:hAnsi="Arial" w:cs="Arial"/>
                <w:color w:val="000000" w:themeColor="text1"/>
                <w:sz w:val="22"/>
                <w:szCs w:val="22"/>
              </w:rPr>
              <w:t>Each resident controls his or her own schedule and activities.  Based on observation,</w:t>
            </w:r>
            <w:r w:rsidR="5BDEA63E" w:rsidRPr="03964F6F">
              <w:rPr>
                <w:rFonts w:ascii="Arial" w:eastAsia="Arial" w:hAnsi="Arial" w:cs="Arial"/>
                <w:color w:val="000000" w:themeColor="text1"/>
                <w:sz w:val="22"/>
                <w:szCs w:val="22"/>
              </w:rPr>
              <w:t xml:space="preserve"> Lutheran Home of CNY does not have any barriers preventing individuals’ movement. As observed, Lutheran Home of CNY offers</w:t>
            </w:r>
            <w:r w:rsidR="00DB1A88">
              <w:rPr>
                <w:rFonts w:ascii="Arial" w:eastAsia="Arial" w:hAnsi="Arial" w:cs="Arial"/>
                <w:color w:val="000000" w:themeColor="text1"/>
                <w:sz w:val="22"/>
                <w:szCs w:val="22"/>
              </w:rPr>
              <w:t xml:space="preserve"> </w:t>
            </w:r>
            <w:r w:rsidR="00597CB8" w:rsidRPr="03964F6F">
              <w:rPr>
                <w:rFonts w:ascii="Arial" w:hAnsi="Arial" w:cs="Arial"/>
                <w:sz w:val="22"/>
                <w:szCs w:val="22"/>
              </w:rPr>
              <w:t xml:space="preserve">indoor gathering spaces for gathering and activities. </w:t>
            </w:r>
            <w:r w:rsidR="57E153A3" w:rsidRPr="03964F6F">
              <w:rPr>
                <w:rFonts w:ascii="Arial" w:hAnsi="Arial" w:cs="Arial"/>
                <w:sz w:val="22"/>
                <w:szCs w:val="22"/>
              </w:rPr>
              <w:t>The facility has a lounge with 8 desks for resident use.</w:t>
            </w:r>
            <w:r w:rsidR="00597CB8" w:rsidRPr="03964F6F">
              <w:rPr>
                <w:rFonts w:ascii="Arial" w:hAnsi="Arial" w:cs="Arial"/>
                <w:sz w:val="22"/>
                <w:szCs w:val="22"/>
              </w:rPr>
              <w:t xml:space="preserve"> </w:t>
            </w:r>
            <w:r w:rsidR="75A89B7D" w:rsidRPr="03964F6F">
              <w:rPr>
                <w:rFonts w:ascii="Arial" w:eastAsia="Arial" w:hAnsi="Arial" w:cs="Arial"/>
                <w:color w:val="000000" w:themeColor="text1"/>
                <w:sz w:val="22"/>
                <w:szCs w:val="22"/>
              </w:rPr>
              <w:t xml:space="preserve">Lutheran Home of CNY 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75A89B7D" w:rsidRPr="03964F6F">
              <w:rPr>
                <w:rFonts w:ascii="Arial" w:eastAsia="Arial" w:hAnsi="Arial" w:cs="Arial"/>
                <w:color w:val="000000" w:themeColor="text1"/>
                <w:sz w:val="22"/>
                <w:szCs w:val="22"/>
              </w:rPr>
              <w:t>are able to</w:t>
            </w:r>
            <w:proofErr w:type="gramEnd"/>
            <w:r w:rsidR="75A89B7D" w:rsidRPr="03964F6F">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proofErr w:type="spellStart"/>
            <w:r w:rsidR="75A89B7D" w:rsidRPr="03964F6F">
              <w:rPr>
                <w:rFonts w:ascii="Arial" w:eastAsia="Arial" w:hAnsi="Arial" w:cs="Arial"/>
                <w:color w:val="000000" w:themeColor="text1"/>
                <w:sz w:val="22"/>
                <w:szCs w:val="22"/>
              </w:rPr>
              <w:t>etc</w:t>
            </w:r>
            <w:proofErr w:type="spellEnd"/>
            <w:r w:rsidR="75A89B7D" w:rsidRPr="03964F6F">
              <w:rPr>
                <w:rFonts w:ascii="Arial" w:eastAsia="Arial" w:hAnsi="Arial" w:cs="Arial"/>
                <w:color w:val="000000" w:themeColor="text1"/>
                <w:sz w:val="22"/>
                <w:szCs w:val="22"/>
              </w:rPr>
              <w:t>) and staff are supportive of their decisions</w:t>
            </w:r>
          </w:p>
        </w:tc>
      </w:tr>
      <w:tr w:rsidR="00A40F01" w:rsidRPr="00A40F01" w14:paraId="0EDF04F8" w14:textId="77777777" w:rsidTr="03964F6F">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5DD64D04"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597CB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297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780" w:type="dxa"/>
          </w:tcPr>
          <w:p w14:paraId="3FC1F4F4" w14:textId="02507A04" w:rsidR="00A40F01" w:rsidRPr="00F615D5" w:rsidRDefault="4678DF97" w:rsidP="03964F6F">
            <w:pPr>
              <w:rPr>
                <w:rFonts w:ascii="Arial" w:hAnsi="Arial" w:cs="Arial"/>
                <w:sz w:val="22"/>
                <w:szCs w:val="22"/>
              </w:rPr>
            </w:pPr>
            <w:r w:rsidRPr="03964F6F">
              <w:rPr>
                <w:rFonts w:ascii="Arial" w:eastAsia="Arial" w:hAnsi="Arial" w:cs="Arial"/>
                <w:color w:val="000000" w:themeColor="text1"/>
                <w:sz w:val="22"/>
                <w:szCs w:val="22"/>
              </w:rPr>
              <w:t>Lutheran Home of CNY</w:t>
            </w:r>
            <w:r w:rsidRPr="03964F6F">
              <w:rPr>
                <w:rFonts w:ascii="Arial" w:hAnsi="Arial" w:cs="Arial"/>
                <w:sz w:val="22"/>
                <w:szCs w:val="22"/>
              </w:rPr>
              <w:t xml:space="preserve"> </w:t>
            </w:r>
            <w:r w:rsidR="61C83ADE" w:rsidRPr="03964F6F">
              <w:rPr>
                <w:rFonts w:ascii="Arial" w:eastAsia="Arial" w:hAnsi="Arial" w:cs="Arial"/>
                <w:color w:val="000000" w:themeColor="text1"/>
                <w:sz w:val="22"/>
                <w:szCs w:val="22"/>
              </w:rPr>
              <w:t xml:space="preserve">may only care for a person who voluntarily chooses to participate in the program after having been provided with sufficient information to make an informed choice. Upon interview, it was confirmed that residents </w:t>
            </w:r>
            <w:proofErr w:type="gramStart"/>
            <w:r w:rsidR="61C83ADE" w:rsidRPr="03964F6F">
              <w:rPr>
                <w:rFonts w:ascii="Arial" w:eastAsia="Arial" w:hAnsi="Arial" w:cs="Arial"/>
                <w:color w:val="000000" w:themeColor="text1"/>
                <w:sz w:val="22"/>
                <w:szCs w:val="22"/>
              </w:rPr>
              <w:t>are able to</w:t>
            </w:r>
            <w:proofErr w:type="gramEnd"/>
            <w:r w:rsidR="61C83ADE" w:rsidRPr="03964F6F">
              <w:rPr>
                <w:rFonts w:ascii="Arial" w:eastAsia="Arial" w:hAnsi="Arial" w:cs="Arial"/>
                <w:color w:val="000000" w:themeColor="text1"/>
                <w:sz w:val="22"/>
                <w:szCs w:val="22"/>
              </w:rPr>
              <w:t xml:space="preserve"> choose who provides the services they voluntarily receive. </w:t>
            </w:r>
            <w:r w:rsidR="61C83ADE" w:rsidRPr="03964F6F">
              <w:rPr>
                <w:rFonts w:ascii="Arial" w:hAnsi="Arial" w:cs="Arial"/>
                <w:sz w:val="22"/>
                <w:szCs w:val="22"/>
              </w:rPr>
              <w:t xml:space="preserve">Tours are encouraged and welcomed. </w:t>
            </w:r>
            <w:r w:rsidR="61C83ADE" w:rsidRPr="03964F6F">
              <w:rPr>
                <w:rFonts w:ascii="Arial" w:eastAsia="Arial" w:hAnsi="Arial" w:cs="Arial"/>
                <w:color w:val="000000" w:themeColor="text1"/>
                <w:sz w:val="22"/>
                <w:szCs w:val="22"/>
              </w:rPr>
              <w:t>The facility ensures individuals are supported in developing care plans that support his/her needs and preferences</w:t>
            </w:r>
            <w:r w:rsidR="61C83ADE" w:rsidRPr="03964F6F">
              <w:rPr>
                <w:rFonts w:ascii="Arial" w:eastAsia="Arial" w:hAnsi="Arial" w:cs="Arial"/>
                <w:b/>
                <w:bCs/>
                <w:color w:val="000000" w:themeColor="text1"/>
                <w:sz w:val="22"/>
                <w:szCs w:val="22"/>
              </w:rPr>
              <w:t xml:space="preserve">. </w:t>
            </w:r>
            <w:r w:rsidR="00597CB8" w:rsidRPr="03964F6F">
              <w:rPr>
                <w:rFonts w:ascii="Arial" w:hAnsi="Arial" w:cs="Arial"/>
                <w:sz w:val="22"/>
                <w:szCs w:val="22"/>
              </w:rPr>
              <w:t xml:space="preserve"> </w:t>
            </w:r>
          </w:p>
        </w:tc>
      </w:tr>
      <w:tr w:rsidR="00A40F01" w:rsidRPr="00A40F01" w14:paraId="307E3256" w14:textId="77777777" w:rsidTr="03964F6F">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03964F6F">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297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78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03964F6F">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03964F6F">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66EB9867" w:rsidR="00027CAC"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D31E6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39E4FF7C" w:rsidR="00027CAC"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D31E6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297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780" w:type="dxa"/>
          </w:tcPr>
          <w:p w14:paraId="7CA36182" w14:textId="77428407" w:rsidR="00027CAC" w:rsidRPr="002A6952" w:rsidRDefault="0B7B3ED2" w:rsidP="03964F6F">
            <w:pPr>
              <w:rPr>
                <w:rFonts w:ascii="Arial" w:hAnsi="Arial" w:cs="Arial"/>
                <w:color w:val="000000" w:themeColor="text1"/>
                <w:sz w:val="22"/>
                <w:szCs w:val="22"/>
              </w:rPr>
            </w:pPr>
            <w:r w:rsidRPr="03964F6F">
              <w:rPr>
                <w:rFonts w:ascii="Arial" w:hAnsi="Arial" w:cs="Arial"/>
                <w:sz w:val="22"/>
                <w:szCs w:val="22"/>
              </w:rPr>
              <w:t>Residents have the freedom and support to control their schedules</w:t>
            </w:r>
            <w:r w:rsidR="7A0B567C" w:rsidRPr="03964F6F">
              <w:rPr>
                <w:rFonts w:ascii="Arial" w:hAnsi="Arial" w:cs="Arial"/>
                <w:sz w:val="22"/>
                <w:szCs w:val="22"/>
              </w:rPr>
              <w:t xml:space="preserve"> and activities. Lutheran Home of CNY offers t</w:t>
            </w:r>
            <w:r w:rsidR="5CF919AC" w:rsidRPr="03964F6F">
              <w:rPr>
                <w:rFonts w:ascii="Arial" w:hAnsi="Arial" w:cs="Arial"/>
                <w:sz w:val="22"/>
                <w:szCs w:val="22"/>
              </w:rPr>
              <w:t xml:space="preserve">hree dining areas for the residents to choose from. </w:t>
            </w:r>
            <w:r w:rsidR="5BBB8E8D" w:rsidRPr="03964F6F">
              <w:rPr>
                <w:rFonts w:ascii="Arial" w:eastAsia="Arial" w:hAnsi="Arial" w:cs="Arial"/>
                <w:color w:val="000000" w:themeColor="text1"/>
                <w:sz w:val="22"/>
                <w:szCs w:val="22"/>
              </w:rPr>
              <w:t xml:space="preserve">Residents </w:t>
            </w:r>
            <w:proofErr w:type="gramStart"/>
            <w:r w:rsidR="5BBB8E8D" w:rsidRPr="03964F6F">
              <w:rPr>
                <w:rFonts w:ascii="Arial" w:eastAsia="Arial" w:hAnsi="Arial" w:cs="Arial"/>
                <w:color w:val="000000" w:themeColor="text1"/>
                <w:sz w:val="22"/>
                <w:szCs w:val="22"/>
              </w:rPr>
              <w:t>are able to</w:t>
            </w:r>
            <w:proofErr w:type="gramEnd"/>
            <w:r w:rsidR="5BBB8E8D" w:rsidRPr="03964F6F">
              <w:rPr>
                <w:rFonts w:ascii="Arial" w:eastAsia="Arial" w:hAnsi="Arial" w:cs="Arial"/>
                <w:color w:val="000000" w:themeColor="text1"/>
                <w:sz w:val="22"/>
                <w:szCs w:val="22"/>
              </w:rPr>
              <w:t xml:space="preserve"> eat meals when they wish, and in the resident’s preferred location. Per staff, 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5BBB8E8D" w:rsidRPr="03964F6F">
              <w:rPr>
                <w:rFonts w:ascii="Arial" w:eastAsia="Arial" w:hAnsi="Arial" w:cs="Arial"/>
                <w:color w:val="000000" w:themeColor="text1"/>
                <w:sz w:val="22"/>
                <w:szCs w:val="22"/>
              </w:rPr>
              <w:t>are able to</w:t>
            </w:r>
            <w:proofErr w:type="gramEnd"/>
            <w:r w:rsidR="5BBB8E8D" w:rsidRPr="03964F6F">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 </w:t>
            </w:r>
            <w:r w:rsidR="5BBB8E8D" w:rsidRPr="03964F6F">
              <w:rPr>
                <w:rFonts w:ascii="Arial" w:eastAsia="Arial" w:hAnsi="Arial" w:cs="Arial"/>
                <w:sz w:val="22"/>
                <w:szCs w:val="22"/>
              </w:rPr>
              <w:t xml:space="preserve"> </w:t>
            </w:r>
            <w:r w:rsidR="002073DE" w:rsidRPr="008F21B5">
              <w:rPr>
                <w:rFonts w:ascii="Arial" w:hAnsi="Arial" w:cs="Arial"/>
                <w:sz w:val="22"/>
                <w:szCs w:val="22"/>
              </w:rPr>
              <w:t xml:space="preserve"> </w:t>
            </w:r>
          </w:p>
        </w:tc>
      </w:tr>
      <w:tr w:rsidR="00027CAC" w:rsidRPr="00823733" w14:paraId="4905786F" w14:textId="77777777" w:rsidTr="03964F6F">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1C66EE20" w:rsidR="00027CAC"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D31E6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3CE511B9" w:rsidR="00027CAC"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D31E6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297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780" w:type="dxa"/>
          </w:tcPr>
          <w:p w14:paraId="7E100E67" w14:textId="33CA12D9" w:rsidR="00027CAC" w:rsidRPr="004C2623" w:rsidRDefault="622224F1" w:rsidP="03964F6F">
            <w:pPr>
              <w:rPr>
                <w:rFonts w:ascii="Arial" w:eastAsia="Arial" w:hAnsi="Arial" w:cs="Arial"/>
                <w:sz w:val="22"/>
                <w:szCs w:val="22"/>
              </w:rPr>
            </w:pPr>
            <w:r w:rsidRPr="03964F6F">
              <w:rPr>
                <w:rFonts w:ascii="Arial" w:eastAsia="Arial" w:hAnsi="Arial" w:cs="Arial"/>
                <w:color w:val="000000" w:themeColor="text1"/>
                <w:sz w:val="22"/>
                <w:szCs w:val="22"/>
              </w:rPr>
              <w:t>Lutheran Home of CNY welcomes visitors at any time. T</w:t>
            </w:r>
            <w:r w:rsidR="0962AA43" w:rsidRPr="03964F6F">
              <w:rPr>
                <w:rFonts w:ascii="Arial" w:hAnsi="Arial" w:cs="Arial"/>
                <w:sz w:val="22"/>
                <w:szCs w:val="22"/>
              </w:rPr>
              <w:t xml:space="preserve">he doors lock at 8pm but there is a call button directly inside the entrance for residents and visitors to utilize.  </w:t>
            </w:r>
            <w:r w:rsidR="79B2E657" w:rsidRPr="03964F6F">
              <w:rPr>
                <w:rFonts w:ascii="Arial" w:eastAsia="Arial" w:hAnsi="Arial" w:cs="Arial"/>
                <w:color w:val="000000" w:themeColor="text1"/>
                <w:sz w:val="22"/>
                <w:szCs w:val="22"/>
              </w:rPr>
              <w:t xml:space="preserve">There are several private spaces where residents can meet visitors, including in their private apartments. Residents </w:t>
            </w:r>
            <w:proofErr w:type="gramStart"/>
            <w:r w:rsidR="79B2E657" w:rsidRPr="03964F6F">
              <w:rPr>
                <w:rFonts w:ascii="Arial" w:eastAsia="Arial" w:hAnsi="Arial" w:cs="Arial"/>
                <w:color w:val="000000" w:themeColor="text1"/>
                <w:sz w:val="22"/>
                <w:szCs w:val="22"/>
              </w:rPr>
              <w:t>are able to</w:t>
            </w:r>
            <w:proofErr w:type="gramEnd"/>
            <w:r w:rsidR="79B2E657" w:rsidRPr="03964F6F">
              <w:rPr>
                <w:rFonts w:ascii="Arial" w:eastAsia="Arial" w:hAnsi="Arial" w:cs="Arial"/>
                <w:color w:val="000000" w:themeColor="text1"/>
                <w:sz w:val="22"/>
                <w:szCs w:val="22"/>
              </w:rPr>
              <w:t xml:space="preserve"> have visitors at any time of their choosing and can decide who they would like to visit with.</w:t>
            </w:r>
            <w:r w:rsidR="002073DE">
              <w:rPr>
                <w:rFonts w:ascii="Arial" w:eastAsia="Arial" w:hAnsi="Arial" w:cs="Arial"/>
                <w:color w:val="000000" w:themeColor="text1"/>
                <w:sz w:val="22"/>
                <w:szCs w:val="22"/>
              </w:rPr>
              <w:t xml:space="preserve"> </w:t>
            </w:r>
            <w:r w:rsidR="002073DE" w:rsidRPr="008F21B5">
              <w:rPr>
                <w:rFonts w:ascii="Arial" w:hAnsi="Arial" w:cs="Arial"/>
                <w:sz w:val="22"/>
                <w:szCs w:val="22"/>
              </w:rPr>
              <w:t xml:space="preserve"> </w:t>
            </w:r>
          </w:p>
        </w:tc>
      </w:tr>
      <w:tr w:rsidR="00027CAC" w:rsidRPr="00823733" w14:paraId="53D2FB4B" w14:textId="77777777" w:rsidTr="03964F6F">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1180DC7E" w:rsidR="00027CAC"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D31E6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7CF266E1" w:rsidR="00027CAC"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D31E6E">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297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780" w:type="dxa"/>
          </w:tcPr>
          <w:p w14:paraId="20DD3586" w14:textId="179797E1" w:rsidR="00027CAC" w:rsidRPr="004C2623" w:rsidRDefault="02740BF1" w:rsidP="03964F6F">
            <w:pPr>
              <w:rPr>
                <w:rFonts w:ascii="Arial" w:eastAsia="Arial" w:hAnsi="Arial" w:cs="Arial"/>
                <w:sz w:val="22"/>
                <w:szCs w:val="22"/>
              </w:rPr>
            </w:pPr>
            <w:r w:rsidRPr="03964F6F">
              <w:rPr>
                <w:rFonts w:ascii="Arial" w:eastAsia="Arial" w:hAnsi="Arial" w:cs="Arial"/>
                <w:color w:val="000000" w:themeColor="text1"/>
                <w:sz w:val="22"/>
                <w:szCs w:val="22"/>
              </w:rPr>
              <w:t>As observed, t</w:t>
            </w:r>
            <w:r w:rsidR="706A669A" w:rsidRPr="03964F6F">
              <w:rPr>
                <w:rFonts w:ascii="Arial" w:hAnsi="Arial" w:cs="Arial"/>
                <w:sz w:val="22"/>
                <w:szCs w:val="22"/>
              </w:rPr>
              <w:t>he facility is</w:t>
            </w:r>
            <w:r w:rsidR="590558F0" w:rsidRPr="03964F6F">
              <w:rPr>
                <w:rFonts w:ascii="Arial" w:hAnsi="Arial" w:cs="Arial"/>
                <w:sz w:val="22"/>
                <w:szCs w:val="22"/>
              </w:rPr>
              <w:t xml:space="preserve"> physically accessible;</w:t>
            </w:r>
            <w:r w:rsidR="706A669A" w:rsidRPr="03964F6F">
              <w:rPr>
                <w:rFonts w:ascii="Arial" w:hAnsi="Arial" w:cs="Arial"/>
                <w:sz w:val="22"/>
                <w:szCs w:val="22"/>
              </w:rPr>
              <w:t xml:space="preserve"> </w:t>
            </w:r>
            <w:r w:rsidR="6BB4E9FA" w:rsidRPr="03964F6F">
              <w:rPr>
                <w:rFonts w:ascii="Arial" w:hAnsi="Arial" w:cs="Arial"/>
                <w:sz w:val="22"/>
                <w:szCs w:val="22"/>
              </w:rPr>
              <w:t>i</w:t>
            </w:r>
            <w:r w:rsidR="6BB4E9FA" w:rsidRPr="03964F6F">
              <w:rPr>
                <w:rFonts w:ascii="Arial" w:eastAsia="Arial" w:hAnsi="Arial" w:cs="Arial"/>
                <w:color w:val="000000" w:themeColor="text1"/>
                <w:sz w:val="22"/>
                <w:szCs w:val="22"/>
              </w:rPr>
              <w:t>ndividuals have access to all common areas. The facility is free of inhibiting barriers. Assistive devices are available for those in need.  Residents may come and go as they choose. Entry or egress is not inhibited from the facility.</w:t>
            </w:r>
            <w:r w:rsidR="002073DE">
              <w:rPr>
                <w:rFonts w:ascii="Arial" w:eastAsia="Arial" w:hAnsi="Arial" w:cs="Arial"/>
                <w:color w:val="000000" w:themeColor="text1"/>
                <w:sz w:val="22"/>
                <w:szCs w:val="22"/>
              </w:rPr>
              <w:t xml:space="preserve"> </w:t>
            </w:r>
            <w:r w:rsidR="002073DE" w:rsidRPr="008F21B5">
              <w:rPr>
                <w:rFonts w:ascii="Arial" w:hAnsi="Arial" w:cs="Arial"/>
                <w:sz w:val="22"/>
                <w:szCs w:val="22"/>
              </w:rPr>
              <w:t xml:space="preserve"> </w:t>
            </w:r>
          </w:p>
          <w:p w14:paraId="60A5CDBF" w14:textId="77214C54" w:rsidR="00027CAC" w:rsidRPr="004C2623" w:rsidRDefault="00027CAC" w:rsidP="03964F6F">
            <w:pPr>
              <w:rPr>
                <w:rFonts w:ascii="Arial" w:hAnsi="Arial" w:cs="Arial"/>
                <w:sz w:val="22"/>
                <w:szCs w:val="22"/>
              </w:rPr>
            </w:pPr>
          </w:p>
        </w:tc>
      </w:tr>
      <w:tr w:rsidR="003C2573" w:rsidRPr="00823733" w14:paraId="2962642D" w14:textId="77777777" w:rsidTr="03964F6F">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761EFE9E" w:rsidR="003C2573"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2073DE">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71C3A588" w:rsidR="003C2573"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D31E6E">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7C06331A" w:rsidR="003C2573" w:rsidRPr="004647D2"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D31E6E">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2970" w:type="dxa"/>
          </w:tcPr>
          <w:p w14:paraId="3466AE03" w14:textId="00B2E926" w:rsidR="001A39E1" w:rsidRPr="00823733" w:rsidRDefault="79709601" w:rsidP="001A39E1">
            <w:pPr>
              <w:rPr>
                <w:rFonts w:ascii="Arial" w:hAnsi="Arial" w:cs="Arial"/>
                <w:color w:val="000000" w:themeColor="text1"/>
                <w:sz w:val="22"/>
                <w:szCs w:val="22"/>
              </w:rPr>
            </w:pPr>
            <w:r w:rsidRPr="4279EFEA">
              <w:rPr>
                <w:rFonts w:ascii="Arial" w:hAnsi="Arial" w:cs="Arial"/>
                <w:color w:val="000000" w:themeColor="text1"/>
                <w:sz w:val="22"/>
                <w:szCs w:val="22"/>
              </w:rPr>
              <w:t>Any modifications of the additional conditions under 441.301(c)(4)(vi)(A) through (D) for provider</w:t>
            </w:r>
            <w:r w:rsidR="00E01B25" w:rsidRPr="4279EFEA">
              <w:rPr>
                <w:rFonts w:ascii="Arial" w:hAnsi="Arial" w:cs="Arial"/>
                <w:color w:val="000000" w:themeColor="text1"/>
                <w:sz w:val="22"/>
                <w:szCs w:val="22"/>
              </w:rPr>
              <w:t>-</w:t>
            </w:r>
            <w:r w:rsidRPr="4279EFEA">
              <w:rPr>
                <w:rFonts w:ascii="Arial" w:hAnsi="Arial" w:cs="Arial"/>
                <w:color w:val="000000" w:themeColor="text1"/>
                <w:sz w:val="22"/>
                <w:szCs w:val="22"/>
              </w:rPr>
              <w:t>owned and controlled settings must be supported by a specific assessed need and justified in the person-centered service plan.</w:t>
            </w:r>
          </w:p>
        </w:tc>
        <w:tc>
          <w:tcPr>
            <w:tcW w:w="3780" w:type="dxa"/>
          </w:tcPr>
          <w:p w14:paraId="3499A9EC" w14:textId="77777777" w:rsidR="003C2573" w:rsidRDefault="002B7F4A" w:rsidP="00670320">
            <w:pPr>
              <w:rPr>
                <w:rFonts w:ascii="Arial" w:eastAsia="Arial" w:hAnsi="Arial" w:cs="Arial"/>
                <w:color w:val="000000" w:themeColor="text1"/>
                <w:sz w:val="22"/>
                <w:szCs w:val="22"/>
              </w:rPr>
            </w:pPr>
            <w:r w:rsidRPr="002B7F4A">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22A6C62E" w:rsidR="002B7F4A" w:rsidRPr="007954B1" w:rsidRDefault="002B7F4A" w:rsidP="00670320">
            <w:pPr>
              <w:rPr>
                <w:rFonts w:ascii="Arial" w:eastAsia="Arial" w:hAnsi="Arial" w:cs="Arial"/>
                <w:sz w:val="22"/>
                <w:szCs w:val="22"/>
              </w:rPr>
            </w:pPr>
          </w:p>
        </w:tc>
      </w:tr>
      <w:tr w:rsidR="00027CAC" w:rsidRPr="00823733" w14:paraId="136A3211" w14:textId="77777777" w:rsidTr="03964F6F">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03964F6F">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61052F73"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2B7F4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363BDA1F" w14:textId="766725A9" w:rsidR="00A40F01" w:rsidRPr="004647D2" w:rsidDel="006135C9" w:rsidRDefault="007E2292"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2B7F4A">
                  <w:rPr>
                    <w:rFonts w:ascii="MS Gothic" w:eastAsia="MS Gothic" w:hAnsi="MS Gothic" w:cs="Arial" w:hint="eastAsia"/>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297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1D0FE770" w:rsidR="00027CAC" w:rsidRPr="00823733" w:rsidRDefault="00A40F01" w:rsidP="00027CAC">
            <w:pPr>
              <w:rPr>
                <w:rFonts w:ascii="Arial" w:hAnsi="Arial" w:cs="Arial"/>
                <w:color w:val="000000" w:themeColor="text1"/>
                <w:sz w:val="22"/>
                <w:szCs w:val="22"/>
              </w:rPr>
            </w:pPr>
            <w:r w:rsidRPr="4279EFEA">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4279EFEA">
              <w:rPr>
                <w:rFonts w:ascii="Arial" w:hAnsi="Arial" w:cs="Arial"/>
                <w:color w:val="000000" w:themeColor="text1"/>
                <w:sz w:val="22"/>
                <w:szCs w:val="22"/>
              </w:rPr>
              <w:t>/</w:t>
            </w:r>
            <w:r w:rsidRPr="4279EFEA">
              <w:rPr>
                <w:rFonts w:ascii="Arial" w:hAnsi="Arial" w:cs="Arial"/>
                <w:color w:val="000000" w:themeColor="text1"/>
                <w:sz w:val="22"/>
                <w:szCs w:val="22"/>
              </w:rPr>
              <w:t>tenant law</w:t>
            </w:r>
            <w:r w:rsidR="79709601" w:rsidRPr="4279EFEA">
              <w:rPr>
                <w:rFonts w:ascii="Arial" w:hAnsi="Arial" w:cs="Arial"/>
                <w:color w:val="000000" w:themeColor="text1"/>
                <w:sz w:val="22"/>
                <w:szCs w:val="22"/>
              </w:rPr>
              <w:t>.</w:t>
            </w:r>
          </w:p>
        </w:tc>
        <w:tc>
          <w:tcPr>
            <w:tcW w:w="3780" w:type="dxa"/>
          </w:tcPr>
          <w:p w14:paraId="14ED10A7" w14:textId="1EFA26AC" w:rsidR="00A40F01" w:rsidRPr="008139A6" w:rsidRDefault="5C318795" w:rsidP="03964F6F">
            <w:pPr>
              <w:rPr>
                <w:rFonts w:ascii="Arial" w:eastAsia="Arial" w:hAnsi="Arial" w:cs="Arial"/>
                <w:sz w:val="22"/>
                <w:szCs w:val="22"/>
              </w:rPr>
            </w:pPr>
            <w:r w:rsidRPr="03964F6F">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Lutheran Home of CNY, as well as specifies conditions under which the admission agreement may be terminated, including right to pursue a challenge to termination in court.</w:t>
            </w:r>
            <w:r w:rsidR="002073DE">
              <w:rPr>
                <w:rFonts w:ascii="Arial" w:eastAsia="Arial" w:hAnsi="Arial" w:cs="Arial"/>
                <w:color w:val="000000" w:themeColor="text1"/>
                <w:sz w:val="22"/>
                <w:szCs w:val="22"/>
              </w:rPr>
              <w:t xml:space="preserve"> </w:t>
            </w:r>
            <w:r w:rsidR="002073DE" w:rsidRPr="008F21B5">
              <w:rPr>
                <w:rFonts w:ascii="Arial" w:hAnsi="Arial" w:cs="Arial"/>
                <w:sz w:val="22"/>
                <w:szCs w:val="22"/>
              </w:rPr>
              <w:t xml:space="preserve"> </w:t>
            </w:r>
          </w:p>
        </w:tc>
      </w:tr>
      <w:tr w:rsidR="00A40F01" w:rsidRPr="00823733" w14:paraId="422AC6D3" w14:textId="77777777" w:rsidTr="03964F6F">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175409F8"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2B7F4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77777777" w:rsidR="00A40F01" w:rsidRPr="00823733" w:rsidRDefault="007E229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3C257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08F655C6" w:rsidR="00A40F01" w:rsidRPr="00823733" w:rsidDel="006135C9" w:rsidRDefault="007E2292"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2B7F4A">
                  <w:rPr>
                    <w:rFonts w:ascii="MS Gothic" w:eastAsia="MS Gothic" w:hAnsi="MS Gothic" w:cs="Arial" w:hint="eastAsia"/>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297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780" w:type="dxa"/>
          </w:tcPr>
          <w:p w14:paraId="671BDCBB" w14:textId="057BA804" w:rsidR="00A40F01" w:rsidRPr="008139A6" w:rsidRDefault="47CCF4D4" w:rsidP="03964F6F">
            <w:pPr>
              <w:autoSpaceDE w:val="0"/>
              <w:autoSpaceDN w:val="0"/>
              <w:adjustRightInd w:val="0"/>
              <w:rPr>
                <w:rFonts w:ascii="Arial" w:eastAsia="Arial" w:hAnsi="Arial" w:cs="Arial"/>
                <w:sz w:val="22"/>
                <w:szCs w:val="22"/>
              </w:rPr>
            </w:pPr>
            <w:r w:rsidRPr="03964F6F">
              <w:rPr>
                <w:rFonts w:ascii="Arial" w:eastAsia="Arial" w:hAnsi="Arial" w:cs="Arial"/>
                <w:color w:val="000000" w:themeColor="text1"/>
                <w:sz w:val="22"/>
                <w:szCs w:val="22"/>
              </w:rPr>
              <w:t>Residents have privacy in their sleeping units.</w:t>
            </w:r>
            <w:r w:rsidRPr="03964F6F">
              <w:rPr>
                <w:rFonts w:ascii="Arial" w:eastAsia="Arial" w:hAnsi="Arial" w:cs="Arial"/>
                <w:color w:val="000000" w:themeColor="text1"/>
              </w:rPr>
              <w:t xml:space="preserve"> </w:t>
            </w:r>
            <w:r w:rsidRPr="03964F6F">
              <w:rPr>
                <w:rFonts w:ascii="Arial" w:eastAsia="Arial" w:hAnsi="Arial" w:cs="Arial"/>
                <w:color w:val="000000" w:themeColor="text1"/>
                <w:sz w:val="22"/>
                <w:szCs w:val="22"/>
              </w:rPr>
              <w:t xml:space="preserve">  Residents have keys to their </w:t>
            </w:r>
            <w:r w:rsidR="002073DE">
              <w:rPr>
                <w:rFonts w:ascii="Arial" w:eastAsia="Arial" w:hAnsi="Arial" w:cs="Arial"/>
                <w:color w:val="000000" w:themeColor="text1"/>
                <w:sz w:val="22"/>
                <w:szCs w:val="22"/>
              </w:rPr>
              <w:t>rooms</w:t>
            </w:r>
            <w:r w:rsidRPr="03964F6F">
              <w:rPr>
                <w:rFonts w:ascii="Arial" w:eastAsia="Arial" w:hAnsi="Arial" w:cs="Arial"/>
                <w:color w:val="000000" w:themeColor="text1"/>
                <w:sz w:val="22"/>
                <w:szCs w:val="22"/>
              </w:rPr>
              <w:t xml:space="preserve"> and to the facility’s entrances, with only appropriate staff having keys to doors. All rooms and bathroom doors are lockable, to ensure privacy. If applicable, individuals sharing </w:t>
            </w:r>
            <w:r w:rsidR="002073DE">
              <w:rPr>
                <w:rFonts w:ascii="Arial" w:eastAsia="Arial" w:hAnsi="Arial" w:cs="Arial"/>
                <w:color w:val="000000" w:themeColor="text1"/>
                <w:sz w:val="22"/>
                <w:szCs w:val="22"/>
              </w:rPr>
              <w:t>a room</w:t>
            </w:r>
            <w:r w:rsidRPr="03964F6F">
              <w:rPr>
                <w:rFonts w:ascii="Arial" w:eastAsia="Arial" w:hAnsi="Arial" w:cs="Arial"/>
                <w:color w:val="000000" w:themeColor="text1"/>
                <w:sz w:val="22"/>
                <w:szCs w:val="22"/>
              </w:rPr>
              <w:t xml:space="preserve"> have choice of </w:t>
            </w:r>
            <w:r w:rsidR="002073DE">
              <w:rPr>
                <w:rFonts w:ascii="Arial" w:eastAsia="Arial" w:hAnsi="Arial" w:cs="Arial"/>
                <w:color w:val="000000" w:themeColor="text1"/>
                <w:sz w:val="22"/>
                <w:szCs w:val="22"/>
              </w:rPr>
              <w:t>roommate</w:t>
            </w:r>
            <w:r w:rsidRPr="03964F6F">
              <w:rPr>
                <w:rFonts w:ascii="Arial" w:eastAsia="Arial" w:hAnsi="Arial" w:cs="Arial"/>
                <w:color w:val="000000" w:themeColor="text1"/>
                <w:sz w:val="22"/>
                <w:szCs w:val="22"/>
              </w:rPr>
              <w:t xml:space="preserve"> based upon availability and </w:t>
            </w:r>
            <w:r w:rsidR="3FB3CAD7" w:rsidRPr="03964F6F">
              <w:rPr>
                <w:rFonts w:ascii="Arial" w:eastAsia="Arial" w:hAnsi="Arial" w:cs="Arial"/>
                <w:color w:val="000000" w:themeColor="text1"/>
                <w:sz w:val="22"/>
                <w:szCs w:val="22"/>
              </w:rPr>
              <w:t>compatibility.</w:t>
            </w:r>
            <w:r w:rsidRPr="03964F6F">
              <w:rPr>
                <w:rFonts w:ascii="Arial" w:eastAsia="Arial" w:hAnsi="Arial" w:cs="Arial"/>
                <w:color w:val="000000" w:themeColor="text1"/>
                <w:sz w:val="22"/>
                <w:szCs w:val="22"/>
              </w:rPr>
              <w:t xml:space="preserve"> As observed, residents </w:t>
            </w:r>
            <w:proofErr w:type="gramStart"/>
            <w:r w:rsidRPr="03964F6F">
              <w:rPr>
                <w:rFonts w:ascii="Arial" w:eastAsia="Arial" w:hAnsi="Arial" w:cs="Arial"/>
                <w:color w:val="000000" w:themeColor="text1"/>
                <w:sz w:val="22"/>
                <w:szCs w:val="22"/>
              </w:rPr>
              <w:t>have the opportunity to</w:t>
            </w:r>
            <w:proofErr w:type="gramEnd"/>
            <w:r w:rsidRPr="03964F6F">
              <w:rPr>
                <w:rFonts w:ascii="Arial" w:eastAsia="Arial" w:hAnsi="Arial" w:cs="Arial"/>
                <w:color w:val="000000" w:themeColor="text1"/>
                <w:sz w:val="22"/>
                <w:szCs w:val="22"/>
              </w:rPr>
              <w:t xml:space="preserve"> furnish and decorate their rooms as they wish</w:t>
            </w:r>
            <w:r w:rsidR="002073DE">
              <w:rPr>
                <w:rFonts w:ascii="Arial" w:eastAsia="Arial" w:hAnsi="Arial" w:cs="Arial"/>
                <w:color w:val="000000" w:themeColor="text1"/>
                <w:sz w:val="22"/>
                <w:szCs w:val="22"/>
              </w:rPr>
              <w:t>.</w:t>
            </w:r>
            <w:r w:rsidR="002073DE" w:rsidRPr="008F21B5">
              <w:rPr>
                <w:rFonts w:ascii="Arial" w:hAnsi="Arial" w:cs="Arial"/>
                <w:sz w:val="22"/>
                <w:szCs w:val="22"/>
              </w:rPr>
              <w:t xml:space="preserve"> </w:t>
            </w:r>
          </w:p>
          <w:p w14:paraId="6B62A397" w14:textId="246F6FC2" w:rsidR="00A40F01" w:rsidRPr="008139A6" w:rsidRDefault="00A40F01" w:rsidP="03964F6F">
            <w:pPr>
              <w:autoSpaceDE w:val="0"/>
              <w:autoSpaceDN w:val="0"/>
              <w:adjustRightInd w:val="0"/>
              <w:rPr>
                <w:rFonts w:ascii="Arial" w:hAnsi="Arial" w:cs="Arial"/>
                <w:sz w:val="22"/>
                <w:szCs w:val="22"/>
              </w:rPr>
            </w:pP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4279EFEA">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7DE4B828" w:rsidR="00A97C70" w:rsidRPr="00823733" w:rsidRDefault="007E2292">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08-26T00:00:00Z">
                  <w:dateFormat w:val="M/d/yyyy"/>
                  <w:lid w:val="en-US"/>
                  <w:storeMappedDataAs w:val="dateTime"/>
                  <w:calendar w:val="gregorian"/>
                </w:date>
              </w:sdtPr>
              <w:sdtEndPr/>
              <w:sdtContent>
                <w:r w:rsidR="008139A6">
                  <w:rPr>
                    <w:rFonts w:ascii="Arial" w:hAnsi="Arial" w:cs="Arial"/>
                    <w:b/>
                    <w:sz w:val="22"/>
                    <w:szCs w:val="22"/>
                  </w:rPr>
                  <w:t>8/26/2019</w:t>
                </w:r>
              </w:sdtContent>
            </w:sdt>
            <w:r w:rsidR="00DB2CBA">
              <w:rPr>
                <w:rFonts w:ascii="Arial" w:hAnsi="Arial" w:cs="Arial"/>
                <w:b/>
                <w:sz w:val="22"/>
                <w:szCs w:val="22"/>
              </w:rPr>
              <w:t>, 10/24/2019, 01/29/2019</w:t>
            </w:r>
          </w:p>
        </w:tc>
        <w:tc>
          <w:tcPr>
            <w:tcW w:w="5035" w:type="dxa"/>
          </w:tcPr>
          <w:p w14:paraId="33EAE59D" w14:textId="558E344C"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8139A6">
                  <w:rPr>
                    <w:rFonts w:ascii="Arial" w:hAnsi="Arial" w:cs="Arial"/>
                    <w:b/>
                    <w:sz w:val="22"/>
                    <w:szCs w:val="22"/>
                  </w:rPr>
                  <w:t>New York State Department of Health</w:t>
                </w:r>
              </w:sdtContent>
            </w:sdt>
          </w:p>
        </w:tc>
      </w:tr>
      <w:tr w:rsidR="00A97C70" w:rsidRPr="00823733" w14:paraId="5C6D373F" w14:textId="77777777" w:rsidTr="00DB2CBA">
        <w:trPr>
          <w:trHeight w:val="980"/>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77D5D7F2" w14:textId="15D4EBAE" w:rsidR="00A97C70" w:rsidRPr="00823733" w:rsidRDefault="008139A6" w:rsidP="4279EFEA">
                <w:pPr>
                  <w:rPr>
                    <w:rFonts w:ascii="Arial" w:hAnsi="Arial" w:cs="Arial"/>
                    <w:sz w:val="22"/>
                    <w:szCs w:val="22"/>
                  </w:rPr>
                </w:pPr>
                <w:r w:rsidRPr="4279EFEA">
                  <w:rPr>
                    <w:rFonts w:ascii="Arial" w:hAnsi="Arial" w:cs="Arial"/>
                    <w:sz w:val="22"/>
                    <w:szCs w:val="22"/>
                  </w:rPr>
                  <w:t xml:space="preserve">Lutheran Home of Central New York is a 68 bed Adult Home located in Oneida County. </w:t>
                </w:r>
                <w:r w:rsidR="002C14FA" w:rsidRPr="4279EFEA">
                  <w:rPr>
                    <w:rFonts w:ascii="Arial" w:hAnsi="Arial" w:cs="Arial"/>
                    <w:sz w:val="22"/>
                    <w:szCs w:val="22"/>
                  </w:rPr>
                  <w:t>The facility provides long-term residential care, room, board, housekeeping, personal care, and supervision to five or more adults</w:t>
                </w:r>
              </w:p>
              <w:p w14:paraId="6EC02B89" w14:textId="77777777" w:rsidR="00A97C70" w:rsidRPr="00823733" w:rsidRDefault="00A97C70" w:rsidP="4279EFEA">
                <w:pPr>
                  <w:rPr>
                    <w:rFonts w:ascii="Arial" w:hAnsi="Arial" w:cs="Arial"/>
                    <w:sz w:val="22"/>
                    <w:szCs w:val="22"/>
                  </w:rPr>
                </w:pPr>
              </w:p>
              <w:p w14:paraId="573556EB" w14:textId="64A2C484" w:rsidR="00A97C70" w:rsidRPr="00823733" w:rsidRDefault="002C14FA" w:rsidP="4279EFEA">
                <w:pPr>
                  <w:rPr>
                    <w:rFonts w:ascii="Arial" w:hAnsi="Arial" w:cs="Arial"/>
                    <w:sz w:val="22"/>
                    <w:szCs w:val="22"/>
                  </w:rPr>
                </w:pPr>
                <w:r w:rsidRPr="4279EFEA">
                  <w:rPr>
                    <w:rFonts w:ascii="Arial" w:hAnsi="Arial" w:cs="Arial"/>
                    <w:sz w:val="22"/>
                    <w:szCs w:val="22"/>
                  </w:rPr>
                  <w:t>Lutheran Home of Central New York</w:t>
                </w:r>
                <w:r w:rsidR="00262A66" w:rsidRPr="4279EFEA">
                  <w:rPr>
                    <w:rFonts w:ascii="Arial" w:hAnsi="Arial" w:cs="Arial"/>
                    <w:sz w:val="22"/>
                    <w:szCs w:val="22"/>
                  </w:rPr>
                  <w:t xml:space="preserve"> is in a residential area proximal to residential neighborhoods and commercial businesses. The facility is situated </w:t>
                </w:r>
                <w:r w:rsidR="008139A6" w:rsidRPr="4279EFEA">
                  <w:rPr>
                    <w:rFonts w:ascii="Arial" w:hAnsi="Arial" w:cs="Arial"/>
                    <w:sz w:val="22"/>
                    <w:szCs w:val="22"/>
                  </w:rPr>
                  <w:t xml:space="preserve">on </w:t>
                </w:r>
                <w:r w:rsidR="00262A66" w:rsidRPr="4279EFEA">
                  <w:rPr>
                    <w:rFonts w:ascii="Arial" w:hAnsi="Arial" w:cs="Arial"/>
                    <w:sz w:val="22"/>
                    <w:szCs w:val="22"/>
                  </w:rPr>
                  <w:t xml:space="preserve">a campus with Katherine Luther Residential Health Care and Rehabilitation Center. </w:t>
                </w:r>
                <w:r w:rsidR="008139A6" w:rsidRPr="4279EFEA">
                  <w:rPr>
                    <w:rFonts w:ascii="Arial" w:hAnsi="Arial" w:cs="Arial"/>
                    <w:sz w:val="22"/>
                    <w:szCs w:val="22"/>
                  </w:rPr>
                  <w:t xml:space="preserve">There </w:t>
                </w:r>
                <w:r w:rsidR="00B90707" w:rsidRPr="4279EFEA">
                  <w:rPr>
                    <w:rFonts w:ascii="Arial" w:hAnsi="Arial" w:cs="Arial"/>
                    <w:sz w:val="22"/>
                    <w:szCs w:val="22"/>
                  </w:rPr>
                  <w:t xml:space="preserve">is another adult care facility located less than 2 miles away. </w:t>
                </w:r>
                <w:r w:rsidR="008139A6" w:rsidRPr="4279EFEA">
                  <w:rPr>
                    <w:rFonts w:ascii="Arial" w:hAnsi="Arial" w:cs="Arial"/>
                    <w:sz w:val="22"/>
                    <w:szCs w:val="22"/>
                  </w:rPr>
                  <w:t>The facility is free of barriers inhibiting access to or egress from the location</w:t>
                </w:r>
                <w:r w:rsidR="00B90707" w:rsidRPr="4279EFEA">
                  <w:rPr>
                    <w:rFonts w:ascii="Arial" w:hAnsi="Arial" w:cs="Arial"/>
                    <w:sz w:val="22"/>
                    <w:szCs w:val="22"/>
                  </w:rPr>
                  <w:t xml:space="preserve">. </w:t>
                </w:r>
                <w:r w:rsidR="008139A6" w:rsidRPr="4279EFEA">
                  <w:rPr>
                    <w:rFonts w:ascii="Arial" w:hAnsi="Arial" w:cs="Arial"/>
                    <w:sz w:val="22"/>
                    <w:szCs w:val="22"/>
                  </w:rPr>
                  <w:t xml:space="preserve">The facility is free from barriers inhibiting movement.  The facility is physically accessible by all individuals. Residents have access to all common areas of the facility. Assistive devices, such as walkers and rollators, are available to residents as prescribed. </w:t>
                </w:r>
                <w:r w:rsidR="00B90707" w:rsidRPr="4279EFEA">
                  <w:rPr>
                    <w:rFonts w:ascii="Arial" w:hAnsi="Arial" w:cs="Arial"/>
                    <w:sz w:val="22"/>
                    <w:szCs w:val="22"/>
                  </w:rPr>
                  <w:t xml:space="preserve">All bedrooms are private, with the exception of 8 double rooms typically available to couples. </w:t>
                </w:r>
                <w:r w:rsidR="008139A6" w:rsidRPr="4279EFEA">
                  <w:rPr>
                    <w:rFonts w:ascii="Arial" w:hAnsi="Arial" w:cs="Arial"/>
                    <w:sz w:val="22"/>
                    <w:szCs w:val="22"/>
                  </w:rPr>
                  <w:t xml:space="preserve">Bedrooms are equipped with locks to provide privacy. Residents may decorate their rooms to taste.  Residents have access to food throughout the day. </w:t>
                </w:r>
                <w:r w:rsidR="00B90707" w:rsidRPr="4279EFEA">
                  <w:rPr>
                    <w:rFonts w:ascii="Arial" w:hAnsi="Arial" w:cs="Arial"/>
                    <w:sz w:val="22"/>
                    <w:szCs w:val="22"/>
                  </w:rPr>
                  <w:t xml:space="preserve">Food items are available in the kitchenette areas with a refrigerator stocked with snacks and drinks, there is also a coffee bar operated by one of the residents. </w:t>
                </w:r>
              </w:p>
              <w:p w14:paraId="4551653D" w14:textId="77777777" w:rsidR="00A97C70" w:rsidRPr="00823733" w:rsidRDefault="00A97C70" w:rsidP="4279EFEA">
                <w:pPr>
                  <w:rPr>
                    <w:rFonts w:ascii="Arial" w:hAnsi="Arial" w:cs="Arial"/>
                    <w:sz w:val="22"/>
                    <w:szCs w:val="22"/>
                  </w:rPr>
                </w:pPr>
              </w:p>
              <w:p w14:paraId="172CC297" w14:textId="00FF8A74" w:rsidR="00A97C70" w:rsidRPr="00823733" w:rsidRDefault="005A4BB7" w:rsidP="4279EFEA">
                <w:pPr>
                  <w:rPr>
                    <w:rFonts w:ascii="Arial" w:hAnsi="Arial" w:cs="Arial"/>
                    <w:color w:val="FF0000"/>
                  </w:rPr>
                </w:pPr>
                <w:r w:rsidRPr="4279EFEA">
                  <w:rPr>
                    <w:rFonts w:ascii="Arial" w:hAnsi="Arial" w:cs="Arial"/>
                    <w:sz w:val="22"/>
                    <w:szCs w:val="22"/>
                  </w:rPr>
                  <w:t xml:space="preserve">The facility’s Therapeutic Recreation Department assures that residents of all ages, physical abilities and cognition have the opportunity to be involved in community activities. </w:t>
                </w:r>
                <w:r w:rsidR="008139A6" w:rsidRPr="4279EFEA">
                  <w:rPr>
                    <w:rFonts w:ascii="Arial" w:hAnsi="Arial" w:cs="Arial"/>
                    <w:sz w:val="22"/>
                    <w:szCs w:val="22"/>
                  </w:rPr>
                  <w:t xml:space="preserve"> Activities and events are developed and scheduled from suggestions and recommendations from the residents. The facility offers transportation for all facility-planned community outings and events.  The facility offers numbers in-house activities each day, including </w:t>
                </w:r>
                <w:r w:rsidRPr="4279EFEA">
                  <w:rPr>
                    <w:rFonts w:ascii="Arial" w:hAnsi="Arial" w:cs="Arial"/>
                    <w:sz w:val="22"/>
                    <w:szCs w:val="22"/>
                  </w:rPr>
                  <w:t>fitness</w:t>
                </w:r>
                <w:r w:rsidR="008139A6" w:rsidRPr="4279EFEA">
                  <w:rPr>
                    <w:rFonts w:ascii="Arial" w:hAnsi="Arial" w:cs="Arial"/>
                    <w:sz w:val="22"/>
                    <w:szCs w:val="22"/>
                  </w:rPr>
                  <w:t xml:space="preserve">, music, games, movies, and </w:t>
                </w:r>
                <w:r w:rsidR="0018563C" w:rsidRPr="4279EFEA">
                  <w:rPr>
                    <w:rFonts w:ascii="Arial" w:hAnsi="Arial" w:cs="Arial"/>
                    <w:sz w:val="22"/>
                    <w:szCs w:val="22"/>
                  </w:rPr>
                  <w:t>m</w:t>
                </w:r>
                <w:r w:rsidR="008139A6" w:rsidRPr="4279EFEA">
                  <w:rPr>
                    <w:rFonts w:ascii="Arial" w:hAnsi="Arial" w:cs="Arial"/>
                    <w:sz w:val="22"/>
                    <w:szCs w:val="22"/>
                  </w:rPr>
                  <w:t xml:space="preserve">ore. The facility also plans several outings in the community each week which may include trips to Wal-Mart, out to eat, </w:t>
                </w:r>
                <w:r w:rsidR="0018563C" w:rsidRPr="4279EFEA">
                  <w:rPr>
                    <w:rFonts w:ascii="Arial" w:hAnsi="Arial" w:cs="Arial"/>
                    <w:sz w:val="22"/>
                    <w:szCs w:val="22"/>
                  </w:rPr>
                  <w:t>and to the orchard</w:t>
                </w:r>
                <w:r w:rsidR="00D61A72" w:rsidRPr="4279EFEA">
                  <w:rPr>
                    <w:rFonts w:ascii="Arial" w:hAnsi="Arial" w:cs="Arial"/>
                    <w:sz w:val="22"/>
                    <w:szCs w:val="22"/>
                  </w:rPr>
                  <w:t xml:space="preserve"> </w:t>
                </w:r>
                <w:r w:rsidR="008139A6" w:rsidRPr="4279EFEA">
                  <w:rPr>
                    <w:rFonts w:ascii="Arial" w:hAnsi="Arial" w:cs="Arial"/>
                    <w:sz w:val="22"/>
                    <w:szCs w:val="22"/>
                  </w:rPr>
                  <w:t xml:space="preserve">to name a few.  </w:t>
                </w:r>
                <w:r w:rsidR="0018563C" w:rsidRPr="4279EFEA">
                  <w:rPr>
                    <w:rFonts w:ascii="Arial" w:hAnsi="Arial" w:cs="Arial"/>
                    <w:sz w:val="22"/>
                    <w:szCs w:val="22"/>
                  </w:rPr>
                  <w:t xml:space="preserve">The facility, residents and staff alike, enjoy celebrating themed activities. For example, National Pierogi Day involved making pierogis, taking a “tour” of Poland, hosting a Polish </w:t>
                </w:r>
                <w:r w:rsidR="00D61A72" w:rsidRPr="4279EFEA">
                  <w:rPr>
                    <w:rFonts w:ascii="Arial" w:hAnsi="Arial" w:cs="Arial"/>
                    <w:sz w:val="22"/>
                    <w:szCs w:val="22"/>
                  </w:rPr>
                  <w:t>luncheon</w:t>
                </w:r>
                <w:r w:rsidR="0018563C" w:rsidRPr="4279EFEA">
                  <w:rPr>
                    <w:rFonts w:ascii="Arial" w:hAnsi="Arial" w:cs="Arial"/>
                    <w:sz w:val="22"/>
                    <w:szCs w:val="22"/>
                  </w:rPr>
                  <w:t xml:space="preserve">, and ended with a Polka Party. Some other themes celebrated include National Pizza Month celebrated with a pizza party, National Apple Day celebrated with a trip to the orchard, and </w:t>
                </w:r>
                <w:r w:rsidR="00D61A72" w:rsidRPr="4279EFEA">
                  <w:rPr>
                    <w:rFonts w:ascii="Arial" w:hAnsi="Arial" w:cs="Arial"/>
                    <w:sz w:val="22"/>
                    <w:szCs w:val="22"/>
                  </w:rPr>
                  <w:t>Chubby</w:t>
                </w:r>
                <w:r w:rsidR="0018563C" w:rsidRPr="4279EFEA">
                  <w:rPr>
                    <w:rFonts w:ascii="Arial" w:hAnsi="Arial" w:cs="Arial"/>
                    <w:sz w:val="22"/>
                    <w:szCs w:val="22"/>
                  </w:rPr>
                  <w:t xml:space="preserve"> Checker’s Birthday with a “</w:t>
                </w:r>
                <w:r w:rsidR="00D61A72" w:rsidRPr="4279EFEA">
                  <w:rPr>
                    <w:rFonts w:ascii="Arial" w:hAnsi="Arial" w:cs="Arial"/>
                    <w:sz w:val="22"/>
                    <w:szCs w:val="22"/>
                  </w:rPr>
                  <w:t>Twist</w:t>
                </w:r>
                <w:r w:rsidR="0018563C" w:rsidRPr="4279EFEA">
                  <w:rPr>
                    <w:rFonts w:ascii="Arial" w:hAnsi="Arial" w:cs="Arial"/>
                    <w:sz w:val="22"/>
                    <w:szCs w:val="22"/>
                  </w:rPr>
                  <w:t xml:space="preserve"> and Shout Party”.  </w:t>
                </w:r>
                <w:r w:rsidR="008139A6" w:rsidRPr="4279EFEA">
                  <w:rPr>
                    <w:rFonts w:ascii="Arial" w:hAnsi="Arial" w:cs="Arial"/>
                    <w:sz w:val="22"/>
                    <w:szCs w:val="22"/>
                  </w:rPr>
                  <w:t xml:space="preserve">The facility schedules a monthly activities calendar with the upcoming events and local trip schedule. </w:t>
                </w:r>
                <w:r w:rsidR="0018563C" w:rsidRPr="4279EFEA">
                  <w:rPr>
                    <w:rFonts w:ascii="Arial" w:hAnsi="Arial" w:cs="Arial"/>
                    <w:sz w:val="22"/>
                    <w:szCs w:val="22"/>
                  </w:rPr>
                  <w:t xml:space="preserve">The calendar notes what residents need to sign up for and can do so with the recreation department. </w:t>
                </w:r>
                <w:r w:rsidR="008139A6" w:rsidRPr="4279EFEA">
                  <w:rPr>
                    <w:rFonts w:ascii="Arial" w:hAnsi="Arial" w:cs="Arial"/>
                    <w:sz w:val="22"/>
                    <w:szCs w:val="22"/>
                  </w:rPr>
                  <w:t>Residents are encouraged to sign up for trips of interest. All schedule trips include transportation by the facility. The Resident Council meets monthly offering the opportunity for residents to give input on activities. The Resident Council takes requests to the activities director. All residents are welcomed and encouraged to participate in these meetings.  Resident schedules are designed by the resident, and flexible according to the resident’s individual circumstances. Activities are adapted to individual needs and preferences of the residents</w:t>
                </w:r>
              </w:p>
            </w:sdtContent>
          </w:sdt>
          <w:p w14:paraId="66260A7C" w14:textId="77777777" w:rsidR="00490F1C" w:rsidRPr="00823733" w:rsidRDefault="00490F1C">
            <w:pPr>
              <w:rPr>
                <w:rFonts w:ascii="Arial" w:hAnsi="Arial" w:cs="Arial"/>
                <w:sz w:val="22"/>
                <w:szCs w:val="22"/>
              </w:rPr>
            </w:pPr>
          </w:p>
        </w:tc>
      </w:tr>
    </w:tbl>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4279EFEA">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318DF94F" w14:textId="77777777" w:rsidR="00DB2CBA" w:rsidRPr="00DB2CBA" w:rsidRDefault="00DB2CBA" w:rsidP="00DB2CBA">
            <w:pPr>
              <w:rPr>
                <w:rFonts w:ascii="Arial" w:hAnsi="Arial" w:cs="Arial"/>
                <w:sz w:val="22"/>
                <w:szCs w:val="22"/>
              </w:rPr>
            </w:pPr>
            <w:r w:rsidRPr="00DB2CBA">
              <w:rPr>
                <w:rFonts w:ascii="Arial" w:hAnsi="Arial" w:cs="Arial"/>
                <w:sz w:val="22"/>
                <w:szCs w:val="22"/>
              </w:rPr>
              <w:t>During the onsite visit, two residents were interviewed. The following information was gathered regarding community integration:</w:t>
            </w:r>
          </w:p>
          <w:p w14:paraId="2EA2150E" w14:textId="77777777" w:rsidR="00DB2CBA" w:rsidRPr="00DB2CBA" w:rsidRDefault="00DB2CBA" w:rsidP="00DB2CBA">
            <w:pPr>
              <w:rPr>
                <w:rFonts w:ascii="Arial" w:hAnsi="Arial" w:cs="Arial"/>
                <w:sz w:val="22"/>
                <w:szCs w:val="22"/>
              </w:rPr>
            </w:pPr>
          </w:p>
          <w:p w14:paraId="2713AC4E" w14:textId="5850F550" w:rsidR="00490F1C" w:rsidRDefault="00DB2CBA" w:rsidP="00DB2CBA">
            <w:pPr>
              <w:rPr>
                <w:rFonts w:ascii="Arial" w:hAnsi="Arial" w:cs="Arial"/>
                <w:sz w:val="22"/>
                <w:szCs w:val="22"/>
              </w:rPr>
            </w:pPr>
            <w:r w:rsidRPr="00DB2CBA">
              <w:rPr>
                <w:rFonts w:ascii="Arial" w:hAnsi="Arial" w:cs="Arial"/>
                <w:sz w:val="22"/>
                <w:szCs w:val="22"/>
              </w:rPr>
              <w:t xml:space="preserve">Individual A and Individual B both said that they </w:t>
            </w:r>
            <w:proofErr w:type="gramStart"/>
            <w:r w:rsidRPr="00DB2CBA">
              <w:rPr>
                <w:rFonts w:ascii="Arial" w:hAnsi="Arial" w:cs="Arial"/>
                <w:sz w:val="22"/>
                <w:szCs w:val="22"/>
              </w:rPr>
              <w:t>are able to</w:t>
            </w:r>
            <w:proofErr w:type="gramEnd"/>
            <w:r w:rsidRPr="00DB2CBA">
              <w:rPr>
                <w:rFonts w:ascii="Arial" w:hAnsi="Arial" w:cs="Arial"/>
                <w:sz w:val="22"/>
                <w:szCs w:val="22"/>
              </w:rPr>
              <w:t xml:space="preserve"> go into the community to do things they like. Individual A is looking forward to going to see a movie. Individual B enjoys going to the public library. Both residents stated that they </w:t>
            </w:r>
            <w:proofErr w:type="gramStart"/>
            <w:r w:rsidRPr="00DB2CBA">
              <w:rPr>
                <w:rFonts w:ascii="Arial" w:hAnsi="Arial" w:cs="Arial"/>
                <w:sz w:val="22"/>
                <w:szCs w:val="22"/>
              </w:rPr>
              <w:t>are able to</w:t>
            </w:r>
            <w:proofErr w:type="gramEnd"/>
            <w:r w:rsidRPr="00DB2CBA">
              <w:rPr>
                <w:rFonts w:ascii="Arial" w:hAnsi="Arial" w:cs="Arial"/>
                <w:sz w:val="22"/>
                <w:szCs w:val="22"/>
              </w:rPr>
              <w:t xml:space="preserve"> go into the community to do things they enjoy, when they choose to go. Individual A stated that she does not have to go out when there is a planned outing, she goes out when she chooses. Individual B agreed with her.</w:t>
            </w:r>
            <w:r w:rsidR="00E06449">
              <w:rPr>
                <w:rFonts w:ascii="Arial" w:hAnsi="Arial" w:cs="Arial"/>
                <w:sz w:val="22"/>
                <w:szCs w:val="22"/>
              </w:rPr>
              <w:t xml:space="preserve"> Both residents chose to live at Lutheran Home of CNY and enjoy having a private room. </w:t>
            </w:r>
          </w:p>
          <w:p w14:paraId="2C782EE5" w14:textId="77777777" w:rsidR="00490F1C" w:rsidRDefault="00490F1C"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2D7200AA" w14:textId="0A0710B5" w:rsidR="00490F1C" w:rsidRPr="00490F1C" w:rsidRDefault="37504A81" w:rsidP="4279EFEA">
                <w:pPr>
                  <w:rPr>
                    <w:rFonts w:ascii="Arial" w:hAnsi="Arial" w:cs="Arial"/>
                    <w:sz w:val="22"/>
                    <w:szCs w:val="22"/>
                  </w:rPr>
                </w:pPr>
                <w:r w:rsidRPr="4279EFEA">
                  <w:rPr>
                    <w:rFonts w:ascii="Arial" w:hAnsi="Arial" w:cs="Arial"/>
                    <w:sz w:val="22"/>
                    <w:szCs w:val="22"/>
                  </w:rPr>
                  <w:t>During the onsite visit, the administrator was interviewed. The following information was gathered regarding community integrations:</w:t>
                </w:r>
              </w:p>
              <w:p w14:paraId="3E7D0CD2" w14:textId="77777777" w:rsidR="00490F1C" w:rsidRPr="00490F1C" w:rsidRDefault="00490F1C" w:rsidP="4279EFEA">
                <w:pPr>
                  <w:rPr>
                    <w:rFonts w:ascii="Arial" w:hAnsi="Arial" w:cs="Arial"/>
                    <w:sz w:val="22"/>
                    <w:szCs w:val="22"/>
                  </w:rPr>
                </w:pPr>
              </w:p>
              <w:p w14:paraId="5908D190" w14:textId="061959AC" w:rsidR="00490F1C" w:rsidRPr="00490F1C" w:rsidRDefault="37504A81" w:rsidP="4279EFEA">
                <w:pPr>
                  <w:rPr>
                    <w:rFonts w:ascii="Arial" w:hAnsi="Arial" w:cs="Arial"/>
                    <w:sz w:val="22"/>
                    <w:szCs w:val="22"/>
                  </w:rPr>
                </w:pPr>
                <w:r w:rsidRPr="4279EFEA">
                  <w:rPr>
                    <w:rFonts w:ascii="Arial" w:hAnsi="Arial" w:cs="Arial"/>
                    <w:sz w:val="22"/>
                    <w:szCs w:val="22"/>
                  </w:rPr>
                  <w:t xml:space="preserve">The administrator shared that all residents have the opportunity as they are interested to participate in activities and outings within the community. Residents are </w:t>
                </w:r>
                <w:r w:rsidR="233710D5" w:rsidRPr="4279EFEA">
                  <w:rPr>
                    <w:rFonts w:ascii="Arial" w:hAnsi="Arial" w:cs="Arial"/>
                    <w:sz w:val="22"/>
                    <w:szCs w:val="22"/>
                  </w:rPr>
                  <w:t xml:space="preserve">able to go out with housemates, family, friends, or independently. The residents choose. Residents may access the community through facility-planned events or at their discretion. All residents are encouraged to participate in the monthly Resident Council. This is a forum in which the residents may discuss which outings and activities they would like offered.  Each month an activity schedule is distributed which includes inhouse activities as well as community outings. </w:t>
                </w:r>
                <w:r w:rsidR="322E4F39" w:rsidRPr="4279EFEA">
                  <w:rPr>
                    <w:rFonts w:ascii="Arial" w:hAnsi="Arial" w:cs="Arial"/>
                    <w:sz w:val="22"/>
                    <w:szCs w:val="22"/>
                  </w:rPr>
                  <w:t>The facility, residents and staff alike, enjoy the themed activities the facility puts together. Examples include: Breast Cancer Awareness Month celebrated with “National Color Day Wear Pink Day”, National Pizza Month celebrated with an “Around the World Pizza Part”, and Country Music Month celebrated with a Country Music Sing-a-long.</w:t>
                </w:r>
              </w:p>
              <w:p w14:paraId="02AA89BF" w14:textId="77777777" w:rsidR="00490F1C" w:rsidRPr="00490F1C" w:rsidRDefault="007E2292" w:rsidP="4279EFEA">
                <w:pPr>
                  <w:rPr>
                    <w:rFonts w:ascii="Arial" w:hAnsi="Arial" w:cs="Arial"/>
                    <w:b/>
                    <w:bCs/>
                  </w:rPr>
                </w:pPr>
              </w:p>
            </w:sdtContent>
          </w:sdt>
        </w:tc>
      </w:tr>
    </w:tbl>
    <w:p w14:paraId="189A8410" w14:textId="77777777" w:rsidR="00624997" w:rsidRDefault="00624997">
      <w:pPr>
        <w:rPr>
          <w:rFonts w:ascii="Arial" w:hAnsi="Arial" w:cs="Arial"/>
          <w:b/>
          <w:sz w:val="28"/>
          <w:szCs w:val="28"/>
        </w:rPr>
      </w:pPr>
    </w:p>
    <w:p w14:paraId="117C5A1D" w14:textId="77777777" w:rsidR="00624997" w:rsidRDefault="00624997">
      <w:pPr>
        <w:rPr>
          <w:rFonts w:ascii="Arial" w:hAnsi="Arial" w:cs="Arial"/>
          <w:b/>
          <w:sz w:val="28"/>
          <w:szCs w:val="28"/>
        </w:rPr>
      </w:pPr>
    </w:p>
    <w:p w14:paraId="4F5C227F" w14:textId="7AC92423"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596696FF" w14:textId="5DA34C59" w:rsidR="008049F0" w:rsidRPr="00624997" w:rsidRDefault="00624997">
                <w:pPr>
                  <w:rPr>
                    <w:rFonts w:ascii="Arial" w:hAnsi="Arial" w:cs="Arial"/>
                    <w:b/>
                    <w:sz w:val="22"/>
                    <w:szCs w:val="22"/>
                  </w:rPr>
                </w:pPr>
                <w:r w:rsidRPr="00F35311">
                  <w:rPr>
                    <w:rStyle w:val="PlaceholderText"/>
                  </w:rPr>
                  <w:t>Click or tap here to enter text.</w:t>
                </w:r>
              </w:p>
            </w:sdtContent>
          </w:sdt>
          <w:p w14:paraId="4FBBA1CE" w14:textId="704264F2" w:rsidR="008049F0" w:rsidRDefault="008049F0">
            <w:pPr>
              <w:rPr>
                <w:rFonts w:ascii="Arial" w:hAnsi="Arial" w:cs="Arial"/>
                <w:sz w:val="22"/>
                <w:szCs w:val="22"/>
              </w:rPr>
            </w:pPr>
          </w:p>
          <w:p w14:paraId="3E2782E9" w14:textId="2A98A50B" w:rsidR="0043366F" w:rsidRDefault="0043366F">
            <w:pPr>
              <w:rPr>
                <w:rFonts w:ascii="Arial" w:hAnsi="Arial" w:cs="Arial"/>
                <w:sz w:val="22"/>
                <w:szCs w:val="22"/>
              </w:rPr>
            </w:pPr>
            <w:r>
              <w:rPr>
                <w:rFonts w:ascii="Arial" w:hAnsi="Arial" w:cs="Arial"/>
                <w:sz w:val="22"/>
                <w:szCs w:val="22"/>
              </w:rPr>
              <w:t xml:space="preserve">1. </w:t>
            </w:r>
            <w:r w:rsidR="003067D9">
              <w:rPr>
                <w:rFonts w:ascii="Arial" w:hAnsi="Arial" w:cs="Arial"/>
                <w:sz w:val="22"/>
                <w:szCs w:val="22"/>
              </w:rPr>
              <w:t>Person Centered Planning and Person Directed Services Policy</w:t>
            </w:r>
          </w:p>
          <w:p w14:paraId="7CE724BA" w14:textId="4CE5EA9F" w:rsidR="0043366F" w:rsidRDefault="0043366F">
            <w:pPr>
              <w:rPr>
                <w:rFonts w:ascii="Arial" w:hAnsi="Arial" w:cs="Arial"/>
                <w:sz w:val="22"/>
                <w:szCs w:val="22"/>
              </w:rPr>
            </w:pPr>
            <w:r>
              <w:rPr>
                <w:rFonts w:ascii="Arial" w:hAnsi="Arial" w:cs="Arial"/>
                <w:sz w:val="22"/>
                <w:szCs w:val="22"/>
              </w:rPr>
              <w:t xml:space="preserve">2. </w:t>
            </w:r>
            <w:r w:rsidR="00F0796A">
              <w:rPr>
                <w:rFonts w:ascii="Arial" w:hAnsi="Arial" w:cs="Arial"/>
                <w:sz w:val="22"/>
                <w:szCs w:val="22"/>
              </w:rPr>
              <w:t>Monthly Activity Calendar</w:t>
            </w:r>
          </w:p>
          <w:p w14:paraId="2B66C302" w14:textId="65202FDC" w:rsidR="00F0796A" w:rsidRDefault="00F0796A">
            <w:pPr>
              <w:rPr>
                <w:rFonts w:ascii="Arial" w:hAnsi="Arial" w:cs="Arial"/>
                <w:sz w:val="22"/>
                <w:szCs w:val="22"/>
              </w:rPr>
            </w:pPr>
            <w:r>
              <w:rPr>
                <w:rFonts w:ascii="Arial" w:hAnsi="Arial" w:cs="Arial"/>
                <w:sz w:val="22"/>
                <w:szCs w:val="22"/>
              </w:rPr>
              <w:t>3. Visiting Hours</w:t>
            </w:r>
            <w:r w:rsidR="00D64FD6">
              <w:rPr>
                <w:rFonts w:ascii="Arial" w:hAnsi="Arial" w:cs="Arial"/>
                <w:sz w:val="22"/>
                <w:szCs w:val="22"/>
              </w:rPr>
              <w:t xml:space="preserve"> Policy</w:t>
            </w:r>
          </w:p>
          <w:p w14:paraId="586177EA" w14:textId="7623E867" w:rsidR="00F0796A" w:rsidRDefault="00F0796A">
            <w:pPr>
              <w:rPr>
                <w:rFonts w:ascii="Arial" w:hAnsi="Arial" w:cs="Arial"/>
                <w:sz w:val="22"/>
                <w:szCs w:val="22"/>
              </w:rPr>
            </w:pPr>
            <w:r>
              <w:rPr>
                <w:rFonts w:ascii="Arial" w:hAnsi="Arial" w:cs="Arial"/>
                <w:sz w:val="22"/>
                <w:szCs w:val="22"/>
              </w:rPr>
              <w:t>4. Resident Rights, Protections and Responsibilities</w:t>
            </w:r>
          </w:p>
          <w:p w14:paraId="5A97B3CC" w14:textId="79E939E5" w:rsidR="00F0796A" w:rsidRDefault="00F0796A">
            <w:pPr>
              <w:rPr>
                <w:rFonts w:ascii="Arial" w:hAnsi="Arial" w:cs="Arial"/>
                <w:sz w:val="22"/>
                <w:szCs w:val="22"/>
              </w:rPr>
            </w:pPr>
            <w:r>
              <w:rPr>
                <w:rFonts w:ascii="Arial" w:hAnsi="Arial" w:cs="Arial"/>
                <w:sz w:val="22"/>
                <w:szCs w:val="22"/>
              </w:rPr>
              <w:t>5. Resident Excursions/ Community Outings</w:t>
            </w:r>
          </w:p>
          <w:p w14:paraId="035EF0E5" w14:textId="140B2C85" w:rsidR="00F0796A" w:rsidRDefault="00F0796A">
            <w:pPr>
              <w:rPr>
                <w:rFonts w:ascii="Arial" w:hAnsi="Arial" w:cs="Arial"/>
                <w:sz w:val="22"/>
                <w:szCs w:val="22"/>
              </w:rPr>
            </w:pPr>
            <w:r>
              <w:rPr>
                <w:rFonts w:ascii="Arial" w:hAnsi="Arial" w:cs="Arial"/>
                <w:sz w:val="22"/>
                <w:szCs w:val="22"/>
              </w:rPr>
              <w:t xml:space="preserve">6. </w:t>
            </w:r>
            <w:r w:rsidR="005803B8">
              <w:rPr>
                <w:rFonts w:ascii="Arial" w:hAnsi="Arial" w:cs="Arial"/>
                <w:sz w:val="22"/>
                <w:szCs w:val="22"/>
              </w:rPr>
              <w:t>Transportation</w:t>
            </w:r>
          </w:p>
          <w:p w14:paraId="5B89DB17" w14:textId="0A60856A" w:rsidR="00B1009A" w:rsidRDefault="00B1009A">
            <w:pPr>
              <w:rPr>
                <w:rFonts w:ascii="Arial" w:hAnsi="Arial" w:cs="Arial"/>
                <w:sz w:val="22"/>
                <w:szCs w:val="22"/>
              </w:rPr>
            </w:pPr>
            <w:r>
              <w:rPr>
                <w:rFonts w:ascii="Arial" w:hAnsi="Arial" w:cs="Arial"/>
                <w:sz w:val="22"/>
                <w:szCs w:val="22"/>
              </w:rPr>
              <w:t xml:space="preserve">7. </w:t>
            </w:r>
            <w:r w:rsidR="00041E4A">
              <w:rPr>
                <w:rFonts w:ascii="Arial" w:hAnsi="Arial" w:cs="Arial"/>
                <w:sz w:val="22"/>
                <w:szCs w:val="22"/>
              </w:rPr>
              <w:t>Competency Evaluations Policy for Nursing Services</w:t>
            </w:r>
          </w:p>
          <w:p w14:paraId="33EDE964" w14:textId="1CBF49BE" w:rsidR="00F0796A" w:rsidRDefault="00B1009A">
            <w:pPr>
              <w:rPr>
                <w:rFonts w:ascii="Arial" w:hAnsi="Arial" w:cs="Arial"/>
                <w:sz w:val="22"/>
                <w:szCs w:val="22"/>
              </w:rPr>
            </w:pPr>
            <w:r>
              <w:rPr>
                <w:rFonts w:ascii="Arial" w:hAnsi="Arial" w:cs="Arial"/>
                <w:sz w:val="22"/>
                <w:szCs w:val="22"/>
              </w:rPr>
              <w:t xml:space="preserve">8. </w:t>
            </w:r>
            <w:r w:rsidR="00802F1B">
              <w:rPr>
                <w:rFonts w:ascii="Arial" w:hAnsi="Arial" w:cs="Arial"/>
                <w:sz w:val="22"/>
                <w:szCs w:val="22"/>
              </w:rPr>
              <w:t>Screenshot of Adult Home Services</w:t>
            </w:r>
          </w:p>
          <w:p w14:paraId="0AC41360" w14:textId="3588E0CB" w:rsidR="0043366F" w:rsidRDefault="0043366F">
            <w:pPr>
              <w:rPr>
                <w:rFonts w:ascii="Arial" w:hAnsi="Arial" w:cs="Arial"/>
                <w:sz w:val="22"/>
                <w:szCs w:val="22"/>
              </w:rPr>
            </w:pPr>
            <w:r>
              <w:rPr>
                <w:rFonts w:ascii="Arial" w:hAnsi="Arial" w:cs="Arial"/>
                <w:sz w:val="22"/>
                <w:szCs w:val="22"/>
              </w:rPr>
              <w:t>9. Google Maps</w:t>
            </w:r>
          </w:p>
          <w:p w14:paraId="6C3B4EA0" w14:textId="32E0A163" w:rsidR="008049F0" w:rsidRDefault="00624997">
            <w:pPr>
              <w:rPr>
                <w:rFonts w:ascii="Arial" w:hAnsi="Arial" w:cs="Arial"/>
                <w:sz w:val="22"/>
                <w:szCs w:val="22"/>
              </w:rPr>
            </w:pPr>
            <w:r>
              <w:rPr>
                <w:rFonts w:ascii="Arial" w:hAnsi="Arial" w:cs="Arial"/>
                <w:sz w:val="22"/>
                <w:szCs w:val="22"/>
              </w:rPr>
              <w:t xml:space="preserve">10. Website: </w:t>
            </w:r>
            <w:hyperlink r:id="rId8" w:history="1">
              <w:r w:rsidRPr="00D96DFE">
                <w:rPr>
                  <w:rStyle w:val="Hyperlink"/>
                  <w:rFonts w:ascii="Arial" w:hAnsi="Arial" w:cs="Arial"/>
                  <w:sz w:val="22"/>
                  <w:szCs w:val="22"/>
                </w:rPr>
                <w:t>https://www.communitywellnesspartners.org/lutheran</w:t>
              </w:r>
            </w:hyperlink>
            <w:r>
              <w:rPr>
                <w:rFonts w:ascii="Arial" w:hAnsi="Arial" w:cs="Arial"/>
                <w:sz w:val="22"/>
                <w:szCs w:val="22"/>
              </w:rPr>
              <w:t xml:space="preserve"> </w:t>
            </w:r>
          </w:p>
          <w:p w14:paraId="168A995F" w14:textId="77777777" w:rsidR="00624997" w:rsidRDefault="00624997">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82B7" w14:textId="77777777" w:rsidR="00092274" w:rsidRDefault="00092274" w:rsidP="00A97C70">
      <w:r>
        <w:separator/>
      </w:r>
    </w:p>
  </w:endnote>
  <w:endnote w:type="continuationSeparator" w:id="0">
    <w:p w14:paraId="141D85AE" w14:textId="77777777" w:rsidR="00092274" w:rsidRDefault="00092274"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06B4" w14:textId="77777777" w:rsidR="00092274" w:rsidRDefault="00092274" w:rsidP="00A97C70">
      <w:r>
        <w:separator/>
      </w:r>
    </w:p>
  </w:footnote>
  <w:footnote w:type="continuationSeparator" w:id="0">
    <w:p w14:paraId="59AF65B8" w14:textId="77777777" w:rsidR="00092274" w:rsidRDefault="00092274"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03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0D7F"/>
    <w:rsid w:val="00027CAC"/>
    <w:rsid w:val="00030224"/>
    <w:rsid w:val="00041E4A"/>
    <w:rsid w:val="000706E9"/>
    <w:rsid w:val="00083338"/>
    <w:rsid w:val="00092274"/>
    <w:rsid w:val="00092865"/>
    <w:rsid w:val="000D45F0"/>
    <w:rsid w:val="00151A38"/>
    <w:rsid w:val="00154F0F"/>
    <w:rsid w:val="0018563C"/>
    <w:rsid w:val="001A39E1"/>
    <w:rsid w:val="001D5D7F"/>
    <w:rsid w:val="002073DE"/>
    <w:rsid w:val="00210041"/>
    <w:rsid w:val="00213C1B"/>
    <w:rsid w:val="002555C8"/>
    <w:rsid w:val="00255CAE"/>
    <w:rsid w:val="00262A66"/>
    <w:rsid w:val="002846CE"/>
    <w:rsid w:val="002A6952"/>
    <w:rsid w:val="002B1A1F"/>
    <w:rsid w:val="002B7F4A"/>
    <w:rsid w:val="002C14FA"/>
    <w:rsid w:val="002D147E"/>
    <w:rsid w:val="002F7C60"/>
    <w:rsid w:val="003067D9"/>
    <w:rsid w:val="00334C91"/>
    <w:rsid w:val="00342DC9"/>
    <w:rsid w:val="00355F6B"/>
    <w:rsid w:val="00391737"/>
    <w:rsid w:val="0039686A"/>
    <w:rsid w:val="003C2573"/>
    <w:rsid w:val="003C6585"/>
    <w:rsid w:val="003E3895"/>
    <w:rsid w:val="003F130B"/>
    <w:rsid w:val="0043366F"/>
    <w:rsid w:val="00450DBE"/>
    <w:rsid w:val="00462D1F"/>
    <w:rsid w:val="004647D2"/>
    <w:rsid w:val="00481E92"/>
    <w:rsid w:val="00490F1C"/>
    <w:rsid w:val="004C2623"/>
    <w:rsid w:val="004D01C0"/>
    <w:rsid w:val="00516C0C"/>
    <w:rsid w:val="005803B8"/>
    <w:rsid w:val="00597CB8"/>
    <w:rsid w:val="005A4BB7"/>
    <w:rsid w:val="005A75A6"/>
    <w:rsid w:val="0062162D"/>
    <w:rsid w:val="00624997"/>
    <w:rsid w:val="006350CD"/>
    <w:rsid w:val="0065517B"/>
    <w:rsid w:val="00670320"/>
    <w:rsid w:val="00687D4F"/>
    <w:rsid w:val="00731EF0"/>
    <w:rsid w:val="00742B43"/>
    <w:rsid w:val="00760AD5"/>
    <w:rsid w:val="00776CBF"/>
    <w:rsid w:val="007954B1"/>
    <w:rsid w:val="007E2292"/>
    <w:rsid w:val="007E71AA"/>
    <w:rsid w:val="00800BFA"/>
    <w:rsid w:val="00802F1B"/>
    <w:rsid w:val="008049F0"/>
    <w:rsid w:val="008139A6"/>
    <w:rsid w:val="00823733"/>
    <w:rsid w:val="00847DA1"/>
    <w:rsid w:val="008563C7"/>
    <w:rsid w:val="00881E77"/>
    <w:rsid w:val="008D31D2"/>
    <w:rsid w:val="00953DCB"/>
    <w:rsid w:val="00A15E87"/>
    <w:rsid w:val="00A40F01"/>
    <w:rsid w:val="00A97C70"/>
    <w:rsid w:val="00AD5033"/>
    <w:rsid w:val="00AE109E"/>
    <w:rsid w:val="00B1009A"/>
    <w:rsid w:val="00B90707"/>
    <w:rsid w:val="00BF0C83"/>
    <w:rsid w:val="00C3141D"/>
    <w:rsid w:val="00C44F55"/>
    <w:rsid w:val="00C64ABA"/>
    <w:rsid w:val="00C64B42"/>
    <w:rsid w:val="00C73851"/>
    <w:rsid w:val="00C763FB"/>
    <w:rsid w:val="00CA3385"/>
    <w:rsid w:val="00CB0902"/>
    <w:rsid w:val="00CD0B6A"/>
    <w:rsid w:val="00CD5D86"/>
    <w:rsid w:val="00CE0831"/>
    <w:rsid w:val="00CF5A37"/>
    <w:rsid w:val="00CF7BC2"/>
    <w:rsid w:val="00D02A3C"/>
    <w:rsid w:val="00D102FA"/>
    <w:rsid w:val="00D12552"/>
    <w:rsid w:val="00D1331E"/>
    <w:rsid w:val="00D1471A"/>
    <w:rsid w:val="00D31E6E"/>
    <w:rsid w:val="00D561C2"/>
    <w:rsid w:val="00D60905"/>
    <w:rsid w:val="00D61A72"/>
    <w:rsid w:val="00D64FD6"/>
    <w:rsid w:val="00D87F8A"/>
    <w:rsid w:val="00DB1A88"/>
    <w:rsid w:val="00DB2CBA"/>
    <w:rsid w:val="00DD6B53"/>
    <w:rsid w:val="00E01B25"/>
    <w:rsid w:val="00E06449"/>
    <w:rsid w:val="00E23F1A"/>
    <w:rsid w:val="00E56ADE"/>
    <w:rsid w:val="00EA6F3C"/>
    <w:rsid w:val="00EF4A32"/>
    <w:rsid w:val="00F0796A"/>
    <w:rsid w:val="00F46E10"/>
    <w:rsid w:val="00F615D5"/>
    <w:rsid w:val="00F85099"/>
    <w:rsid w:val="00F85CBF"/>
    <w:rsid w:val="00FA3B3D"/>
    <w:rsid w:val="00FC1A9C"/>
    <w:rsid w:val="0105A414"/>
    <w:rsid w:val="02740BF1"/>
    <w:rsid w:val="0364FB8C"/>
    <w:rsid w:val="03964F6F"/>
    <w:rsid w:val="03E1136D"/>
    <w:rsid w:val="07E23380"/>
    <w:rsid w:val="0962AA43"/>
    <w:rsid w:val="0A358E65"/>
    <w:rsid w:val="0B3C2A5E"/>
    <w:rsid w:val="0B7B3ED2"/>
    <w:rsid w:val="0BD15EC6"/>
    <w:rsid w:val="0F1D224C"/>
    <w:rsid w:val="11B4A42F"/>
    <w:rsid w:val="11E73C7B"/>
    <w:rsid w:val="1429B605"/>
    <w:rsid w:val="15261FCC"/>
    <w:rsid w:val="15E02FDD"/>
    <w:rsid w:val="174D2139"/>
    <w:rsid w:val="1896657A"/>
    <w:rsid w:val="18B96D83"/>
    <w:rsid w:val="1BE78290"/>
    <w:rsid w:val="1DB3B79D"/>
    <w:rsid w:val="1E30B961"/>
    <w:rsid w:val="207EB2D9"/>
    <w:rsid w:val="233710D5"/>
    <w:rsid w:val="2362670D"/>
    <w:rsid w:val="24EFE31D"/>
    <w:rsid w:val="25011DF4"/>
    <w:rsid w:val="25D98B4A"/>
    <w:rsid w:val="288FC0E7"/>
    <w:rsid w:val="295FA402"/>
    <w:rsid w:val="29A0A02E"/>
    <w:rsid w:val="2C84FF33"/>
    <w:rsid w:val="322E4F39"/>
    <w:rsid w:val="33D787A7"/>
    <w:rsid w:val="368DBD44"/>
    <w:rsid w:val="37504A81"/>
    <w:rsid w:val="38247F4C"/>
    <w:rsid w:val="38A82E09"/>
    <w:rsid w:val="3CAE8E32"/>
    <w:rsid w:val="3FB3CAD7"/>
    <w:rsid w:val="4279EFEA"/>
    <w:rsid w:val="43805A50"/>
    <w:rsid w:val="4678DF97"/>
    <w:rsid w:val="469D3486"/>
    <w:rsid w:val="47C678BB"/>
    <w:rsid w:val="47CCF4D4"/>
    <w:rsid w:val="481FDC8A"/>
    <w:rsid w:val="483AA316"/>
    <w:rsid w:val="48B24E28"/>
    <w:rsid w:val="4B075C93"/>
    <w:rsid w:val="52D9C3AF"/>
    <w:rsid w:val="57348F17"/>
    <w:rsid w:val="573B4AAB"/>
    <w:rsid w:val="57E153A3"/>
    <w:rsid w:val="58073C27"/>
    <w:rsid w:val="590558F0"/>
    <w:rsid w:val="5BBB8E8D"/>
    <w:rsid w:val="5BDEA63E"/>
    <w:rsid w:val="5C318795"/>
    <w:rsid w:val="5C630238"/>
    <w:rsid w:val="5CF919AC"/>
    <w:rsid w:val="5D56C52B"/>
    <w:rsid w:val="5DFED299"/>
    <w:rsid w:val="5FAFCF05"/>
    <w:rsid w:val="6084078B"/>
    <w:rsid w:val="6134D52C"/>
    <w:rsid w:val="613E60E1"/>
    <w:rsid w:val="61C83ADE"/>
    <w:rsid w:val="622224F1"/>
    <w:rsid w:val="628A1A27"/>
    <w:rsid w:val="62D243BC"/>
    <w:rsid w:val="62EB6C19"/>
    <w:rsid w:val="646C75EE"/>
    <w:rsid w:val="6595BA23"/>
    <w:rsid w:val="6609E47E"/>
    <w:rsid w:val="67318A84"/>
    <w:rsid w:val="678AEE53"/>
    <w:rsid w:val="67ADA265"/>
    <w:rsid w:val="6926BEB4"/>
    <w:rsid w:val="694972C6"/>
    <w:rsid w:val="6A2A42CF"/>
    <w:rsid w:val="6ADD55A1"/>
    <w:rsid w:val="6BB4E9FA"/>
    <w:rsid w:val="6C6F9C0F"/>
    <w:rsid w:val="6C792602"/>
    <w:rsid w:val="6C811388"/>
    <w:rsid w:val="6E1CE3E9"/>
    <w:rsid w:val="6FB8B44A"/>
    <w:rsid w:val="706A669A"/>
    <w:rsid w:val="74715EE1"/>
    <w:rsid w:val="748C256D"/>
    <w:rsid w:val="75A89B7D"/>
    <w:rsid w:val="76202FA9"/>
    <w:rsid w:val="77427722"/>
    <w:rsid w:val="7865D9D6"/>
    <w:rsid w:val="7944D004"/>
    <w:rsid w:val="79709601"/>
    <w:rsid w:val="79B2E657"/>
    <w:rsid w:val="79D741A2"/>
    <w:rsid w:val="7A0B567C"/>
    <w:rsid w:val="7AE0A065"/>
    <w:rsid w:val="7BD60187"/>
    <w:rsid w:val="7C85FC7B"/>
    <w:rsid w:val="7EF3E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wellnesspartners.org/luther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6326F2"/>
    <w:rsid w:val="00777719"/>
    <w:rsid w:val="009D0DB9"/>
    <w:rsid w:val="00AD3F49"/>
    <w:rsid w:val="00AE109E"/>
    <w:rsid w:val="00B4780F"/>
    <w:rsid w:val="00C64B42"/>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B42"/>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10</Pages>
  <Words>2842</Words>
  <Characters>16201</Characters>
  <Application>Microsoft Office Word</Application>
  <DocSecurity>0</DocSecurity>
  <Lines>135</Lines>
  <Paragraphs>38</Paragraphs>
  <ScaleCrop>false</ScaleCrop>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37</cp:revision>
  <cp:lastPrinted>2019-08-14T15:48:00Z</cp:lastPrinted>
  <dcterms:created xsi:type="dcterms:W3CDTF">2021-03-04T19:31:00Z</dcterms:created>
  <dcterms:modified xsi:type="dcterms:W3CDTF">2024-02-13T19:28:00Z</dcterms:modified>
</cp:coreProperties>
</file>